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BE" w:rsidRDefault="00DE78BE" w:rsidP="00DE78BE">
      <w:pPr>
        <w:ind w:left="-540" w:right="-694"/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95250</wp:posOffset>
            </wp:positionV>
            <wp:extent cx="647954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528" y="21173"/>
                <wp:lineTo x="21528" y="0"/>
                <wp:lineTo x="0" y="0"/>
              </wp:wrapPolygon>
            </wp:wrapTight>
            <wp:docPr id="1" name="Picture 1" descr="cwdm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dm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BE" w:rsidRPr="003B2162" w:rsidRDefault="00DE78BE" w:rsidP="00DE78BE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szCs w:val="24"/>
        </w:rPr>
      </w:pPr>
      <w:r w:rsidRPr="003B2162">
        <w:rPr>
          <w:rFonts w:eastAsia="Times New Roman" w:cs="Arial"/>
          <w:color w:val="000000"/>
          <w:sz w:val="16"/>
          <w:szCs w:val="16"/>
        </w:rPr>
        <w:t>TELEFOON/TELEPHONE/UMNXEBA:</w:t>
      </w:r>
      <w:r w:rsidRPr="003B2162">
        <w:rPr>
          <w:rFonts w:eastAsia="Times New Roman" w:cs="Arial"/>
          <w:color w:val="000000"/>
          <w:sz w:val="16"/>
          <w:szCs w:val="16"/>
        </w:rPr>
        <w:tab/>
        <w:t>086 1265 263</w:t>
      </w:r>
    </w:p>
    <w:p w:rsidR="00DE78BE" w:rsidRDefault="00DE78BE" w:rsidP="00DE78BE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16"/>
          <w:szCs w:val="16"/>
        </w:rPr>
      </w:pPr>
      <w:r w:rsidRPr="003B2162">
        <w:rPr>
          <w:rFonts w:eastAsia="Times New Roman" w:cs="Arial"/>
          <w:color w:val="000000"/>
          <w:sz w:val="16"/>
          <w:szCs w:val="16"/>
        </w:rPr>
        <w:t>TRAPPESSTRAAT 51 TRAPPES STREET WORCESTER OR DU TOITSTRAAT 29 DU TOIT STREET, STELLENBOSCH</w:t>
      </w:r>
    </w:p>
    <w:p w:rsidR="00DE78BE" w:rsidRDefault="00DE78BE" w:rsidP="00DE78BE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16"/>
          <w:szCs w:val="16"/>
        </w:rPr>
      </w:pPr>
    </w:p>
    <w:p w:rsidR="00DE78BE" w:rsidRPr="00DE78BE" w:rsidRDefault="00DE78BE" w:rsidP="00DE78BE">
      <w:pPr>
        <w:rPr>
          <w:rFonts w:eastAsia="Times New Roman" w:cs="Arial"/>
          <w:sz w:val="16"/>
          <w:szCs w:val="16"/>
        </w:rPr>
      </w:pPr>
    </w:p>
    <w:p w:rsidR="00DE78BE" w:rsidRDefault="00064026" w:rsidP="00DE78BE">
      <w:pPr>
        <w:rPr>
          <w:rFonts w:eastAsia="Times New Roman" w:cs="Arial"/>
          <w:sz w:val="16"/>
          <w:szCs w:val="16"/>
        </w:rPr>
      </w:pPr>
      <w:r w:rsidRPr="00064026">
        <w:rPr>
          <w:rFonts w:cs="Arial"/>
          <w:b/>
          <w:sz w:val="28"/>
          <w:szCs w:val="28"/>
        </w:rPr>
        <w:t xml:space="preserve">AANSOEK OM SUBSIDIE VIR </w:t>
      </w:r>
      <w:r>
        <w:rPr>
          <w:rFonts w:cs="Arial"/>
          <w:b/>
          <w:sz w:val="28"/>
          <w:szCs w:val="28"/>
        </w:rPr>
        <w:t xml:space="preserve">DIE </w:t>
      </w:r>
      <w:r w:rsidRPr="00064026">
        <w:rPr>
          <w:rFonts w:cs="Arial"/>
          <w:b/>
          <w:sz w:val="28"/>
          <w:szCs w:val="28"/>
        </w:rPr>
        <w:t>OPGRADERING VAN LANDELIKE DIENSTE – PLAASWERKERS BEHUISING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24"/>
        <w:gridCol w:w="1559"/>
        <w:gridCol w:w="2784"/>
      </w:tblGrid>
      <w:tr w:rsidR="004B4484" w:rsidRPr="00EB61CD" w:rsidTr="00245857">
        <w:tc>
          <w:tcPr>
            <w:tcW w:w="2547" w:type="dxa"/>
            <w:shd w:val="clear" w:color="auto" w:fill="D9D9D9" w:themeFill="background1" w:themeFillShade="D9"/>
          </w:tcPr>
          <w:p w:rsidR="004B4484" w:rsidRPr="00EB61CD" w:rsidRDefault="00064026" w:rsidP="00DE78BE">
            <w:pPr>
              <w:tabs>
                <w:tab w:val="left" w:pos="3969"/>
              </w:tabs>
              <w:rPr>
                <w:rFonts w:cs="Arial"/>
                <w:b/>
                <w:bCs/>
                <w:sz w:val="24"/>
              </w:rPr>
            </w:pPr>
            <w:r w:rsidRPr="00064026">
              <w:rPr>
                <w:rFonts w:cs="Arial"/>
                <w:b/>
                <w:bCs/>
                <w:sz w:val="24"/>
              </w:rPr>
              <w:t>Plaaseienaar</w:t>
            </w:r>
            <w:r w:rsidR="004B4484" w:rsidRPr="00EB61CD">
              <w:rPr>
                <w:rFonts w:cs="Arial"/>
                <w:b/>
                <w:bCs/>
                <w:sz w:val="24"/>
              </w:rPr>
              <w:t>:</w:t>
            </w:r>
          </w:p>
        </w:tc>
        <w:tc>
          <w:tcPr>
            <w:tcW w:w="6267" w:type="dxa"/>
            <w:gridSpan w:val="3"/>
          </w:tcPr>
          <w:p w:rsidR="004B4484" w:rsidRPr="00245857" w:rsidRDefault="004B4484" w:rsidP="00DE78BE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C1323E" w:rsidRPr="00EB61CD" w:rsidTr="00245857">
        <w:tc>
          <w:tcPr>
            <w:tcW w:w="4471" w:type="dxa"/>
            <w:gridSpan w:val="2"/>
            <w:shd w:val="clear" w:color="auto" w:fill="D9D9D9" w:themeFill="background1" w:themeFillShade="D9"/>
          </w:tcPr>
          <w:p w:rsidR="00C1323E" w:rsidRPr="00EB61CD" w:rsidRDefault="00064026" w:rsidP="00DE78BE">
            <w:pPr>
              <w:tabs>
                <w:tab w:val="left" w:pos="3969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064026">
              <w:rPr>
                <w:rFonts w:cs="Arial"/>
                <w:b/>
                <w:bCs/>
                <w:sz w:val="24"/>
              </w:rPr>
              <w:t>Posadres</w:t>
            </w:r>
            <w:r w:rsidR="00C1323E" w:rsidRPr="00EB61CD">
              <w:rPr>
                <w:rFonts w:cs="Arial"/>
                <w:b/>
                <w:bCs/>
                <w:sz w:val="24"/>
              </w:rPr>
              <w:t>:</w:t>
            </w:r>
          </w:p>
        </w:tc>
        <w:tc>
          <w:tcPr>
            <w:tcW w:w="4343" w:type="dxa"/>
            <w:gridSpan w:val="2"/>
            <w:shd w:val="clear" w:color="auto" w:fill="D9D9D9" w:themeFill="background1" w:themeFillShade="D9"/>
          </w:tcPr>
          <w:p w:rsidR="00C1323E" w:rsidRPr="00EB61CD" w:rsidRDefault="00064026" w:rsidP="00DE78BE">
            <w:pPr>
              <w:tabs>
                <w:tab w:val="left" w:pos="3969"/>
              </w:tabs>
              <w:rPr>
                <w:rFonts w:cs="Arial"/>
                <w:b/>
                <w:bCs/>
                <w:sz w:val="24"/>
              </w:rPr>
            </w:pPr>
            <w:r w:rsidRPr="00064026">
              <w:rPr>
                <w:rFonts w:cs="Arial"/>
                <w:b/>
                <w:bCs/>
                <w:sz w:val="24"/>
              </w:rPr>
              <w:t>Woonadres</w:t>
            </w:r>
            <w:r w:rsidR="00C1323E" w:rsidRPr="00EB61CD">
              <w:rPr>
                <w:rFonts w:cs="Arial"/>
                <w:b/>
                <w:bCs/>
                <w:sz w:val="24"/>
              </w:rPr>
              <w:t>:</w:t>
            </w:r>
          </w:p>
        </w:tc>
      </w:tr>
      <w:tr w:rsidR="00C1323E" w:rsidRPr="00EB61CD" w:rsidTr="00245857">
        <w:tc>
          <w:tcPr>
            <w:tcW w:w="4471" w:type="dxa"/>
            <w:gridSpan w:val="2"/>
            <w:shd w:val="clear" w:color="auto" w:fill="FFFFFF" w:themeFill="background1"/>
          </w:tcPr>
          <w:p w:rsidR="00C1323E" w:rsidRPr="00C1323E" w:rsidRDefault="00C1323E" w:rsidP="00DE78BE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C1323E" w:rsidRPr="00C1323E" w:rsidRDefault="00C1323E" w:rsidP="00DE78BE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C1323E" w:rsidRPr="00EB61CD" w:rsidTr="00245857">
        <w:tc>
          <w:tcPr>
            <w:tcW w:w="4471" w:type="dxa"/>
            <w:gridSpan w:val="2"/>
            <w:shd w:val="clear" w:color="auto" w:fill="FFFFFF" w:themeFill="background1"/>
          </w:tcPr>
          <w:p w:rsidR="00C1323E" w:rsidRPr="00C1323E" w:rsidRDefault="00C1323E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C1323E" w:rsidRPr="00C1323E" w:rsidRDefault="00C1323E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C1323E" w:rsidRPr="00EB61CD" w:rsidTr="00245857">
        <w:tc>
          <w:tcPr>
            <w:tcW w:w="4471" w:type="dxa"/>
            <w:gridSpan w:val="2"/>
            <w:shd w:val="clear" w:color="auto" w:fill="FFFFFF" w:themeFill="background1"/>
          </w:tcPr>
          <w:p w:rsidR="00C1323E" w:rsidRPr="00C1323E" w:rsidRDefault="00C1323E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C1323E" w:rsidRPr="00C1323E" w:rsidRDefault="00C1323E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C1323E" w:rsidRPr="00EB61CD" w:rsidTr="00245857">
        <w:tc>
          <w:tcPr>
            <w:tcW w:w="4471" w:type="dxa"/>
            <w:gridSpan w:val="2"/>
            <w:shd w:val="clear" w:color="auto" w:fill="FFFFFF" w:themeFill="background1"/>
          </w:tcPr>
          <w:p w:rsidR="00C1323E" w:rsidRPr="00C1323E" w:rsidRDefault="00C1323E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C1323E" w:rsidRPr="00C1323E" w:rsidRDefault="00C1323E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C1323E" w:rsidRPr="00EB61CD" w:rsidTr="00245857">
        <w:tc>
          <w:tcPr>
            <w:tcW w:w="4471" w:type="dxa"/>
            <w:gridSpan w:val="2"/>
            <w:shd w:val="clear" w:color="auto" w:fill="FFFFFF" w:themeFill="background1"/>
          </w:tcPr>
          <w:p w:rsidR="00C1323E" w:rsidRPr="00C1323E" w:rsidRDefault="00C1323E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C1323E" w:rsidRPr="00C1323E" w:rsidRDefault="00C1323E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B61CD" w:rsidRPr="00EB61CD" w:rsidTr="00245857">
        <w:tc>
          <w:tcPr>
            <w:tcW w:w="2547" w:type="dxa"/>
            <w:shd w:val="clear" w:color="auto" w:fill="D9D9D9" w:themeFill="background1" w:themeFillShade="D9"/>
          </w:tcPr>
          <w:p w:rsidR="00EB61CD" w:rsidRPr="00EB61CD" w:rsidRDefault="00064026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Tel nr</w:t>
            </w:r>
            <w:r w:rsidR="00EB61CD" w:rsidRPr="00EB61CD">
              <w:rPr>
                <w:rFonts w:cs="Arial"/>
                <w:b/>
                <w:bCs/>
                <w:sz w:val="24"/>
              </w:rPr>
              <w:t>.:</w:t>
            </w:r>
          </w:p>
        </w:tc>
        <w:tc>
          <w:tcPr>
            <w:tcW w:w="1924" w:type="dxa"/>
          </w:tcPr>
          <w:p w:rsidR="00EB61CD" w:rsidRPr="00C1323E" w:rsidRDefault="00EB61CD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B61CD" w:rsidRPr="00EB61CD" w:rsidRDefault="00064026" w:rsidP="00064026">
            <w:pPr>
              <w:tabs>
                <w:tab w:val="left" w:pos="3969"/>
              </w:tabs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Faks</w:t>
            </w:r>
            <w:r w:rsidR="00EB61CD" w:rsidRPr="00EB61CD"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nr</w:t>
            </w:r>
            <w:r w:rsidR="00EB61CD" w:rsidRPr="00EB61CD">
              <w:rPr>
                <w:rFonts w:cs="Arial"/>
                <w:b/>
                <w:bCs/>
                <w:sz w:val="24"/>
              </w:rPr>
              <w:t>.:</w:t>
            </w:r>
          </w:p>
        </w:tc>
        <w:tc>
          <w:tcPr>
            <w:tcW w:w="2784" w:type="dxa"/>
          </w:tcPr>
          <w:p w:rsidR="00EB61CD" w:rsidRPr="00C1323E" w:rsidRDefault="00EB61CD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B61CD" w:rsidRPr="00EB61CD" w:rsidTr="00245857">
        <w:tc>
          <w:tcPr>
            <w:tcW w:w="2547" w:type="dxa"/>
            <w:shd w:val="clear" w:color="auto" w:fill="D9D9D9" w:themeFill="background1" w:themeFillShade="D9"/>
          </w:tcPr>
          <w:p w:rsidR="00EB61CD" w:rsidRPr="00EB61CD" w:rsidRDefault="00064026" w:rsidP="00064026">
            <w:pPr>
              <w:tabs>
                <w:tab w:val="left" w:pos="3969"/>
              </w:tabs>
              <w:rPr>
                <w:rFonts w:cs="Arial"/>
                <w:b/>
                <w:bCs/>
                <w:sz w:val="24"/>
              </w:rPr>
            </w:pPr>
            <w:r w:rsidRPr="00064026">
              <w:rPr>
                <w:rFonts w:cs="Arial"/>
                <w:b/>
                <w:bCs/>
                <w:sz w:val="24"/>
              </w:rPr>
              <w:t>Selfoon</w:t>
            </w:r>
            <w:r>
              <w:rPr>
                <w:rFonts w:cs="Arial"/>
                <w:b/>
                <w:bCs/>
                <w:sz w:val="24"/>
              </w:rPr>
              <w:t xml:space="preserve"> nr</w:t>
            </w:r>
            <w:r w:rsidR="00EB61CD" w:rsidRPr="00EB61CD">
              <w:rPr>
                <w:rFonts w:cs="Arial"/>
                <w:b/>
                <w:bCs/>
                <w:sz w:val="24"/>
              </w:rPr>
              <w:t>.:</w:t>
            </w:r>
          </w:p>
        </w:tc>
        <w:tc>
          <w:tcPr>
            <w:tcW w:w="6267" w:type="dxa"/>
            <w:gridSpan w:val="3"/>
          </w:tcPr>
          <w:p w:rsidR="00EB61CD" w:rsidRPr="00C1323E" w:rsidRDefault="00EB61CD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B61CD" w:rsidRPr="00EB61CD" w:rsidTr="00245857">
        <w:tc>
          <w:tcPr>
            <w:tcW w:w="2547" w:type="dxa"/>
            <w:shd w:val="clear" w:color="auto" w:fill="D9D9D9" w:themeFill="background1" w:themeFillShade="D9"/>
          </w:tcPr>
          <w:p w:rsidR="00EB61CD" w:rsidRPr="00EB61CD" w:rsidRDefault="00EB61CD" w:rsidP="00064026">
            <w:pPr>
              <w:tabs>
                <w:tab w:val="left" w:pos="3969"/>
              </w:tabs>
              <w:rPr>
                <w:rFonts w:cs="Arial"/>
                <w:b/>
                <w:bCs/>
                <w:sz w:val="24"/>
              </w:rPr>
            </w:pPr>
            <w:r w:rsidRPr="00EB61CD">
              <w:rPr>
                <w:rFonts w:cs="Arial"/>
                <w:b/>
                <w:bCs/>
                <w:sz w:val="24"/>
              </w:rPr>
              <w:t>E</w:t>
            </w:r>
            <w:r w:rsidR="00064026">
              <w:rPr>
                <w:rFonts w:cs="Arial"/>
                <w:b/>
                <w:bCs/>
                <w:sz w:val="24"/>
              </w:rPr>
              <w:t>-pos</w:t>
            </w:r>
            <w:r w:rsidRPr="00EB61CD">
              <w:rPr>
                <w:rFonts w:cs="Arial"/>
                <w:b/>
                <w:bCs/>
                <w:sz w:val="24"/>
              </w:rPr>
              <w:t xml:space="preserve"> :</w:t>
            </w:r>
          </w:p>
        </w:tc>
        <w:tc>
          <w:tcPr>
            <w:tcW w:w="6267" w:type="dxa"/>
            <w:gridSpan w:val="3"/>
          </w:tcPr>
          <w:p w:rsidR="00EB61CD" w:rsidRPr="00C1323E" w:rsidRDefault="00EB61CD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B61CD" w:rsidRPr="00EB61CD" w:rsidTr="00245857">
        <w:tc>
          <w:tcPr>
            <w:tcW w:w="8814" w:type="dxa"/>
            <w:gridSpan w:val="4"/>
            <w:shd w:val="clear" w:color="auto" w:fill="D9D9D9" w:themeFill="background1" w:themeFillShade="D9"/>
          </w:tcPr>
          <w:p w:rsidR="00EB61CD" w:rsidRPr="00EB61CD" w:rsidRDefault="00064026" w:rsidP="00EB61CD">
            <w:pPr>
              <w:tabs>
                <w:tab w:val="left" w:pos="3969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064026">
              <w:rPr>
                <w:rFonts w:cs="Arial"/>
                <w:b/>
                <w:bCs/>
                <w:sz w:val="24"/>
              </w:rPr>
              <w:t>Geregistreerde plaasnaam waarop aansoek betrekking het</w:t>
            </w:r>
            <w:r w:rsidR="00EB61CD" w:rsidRPr="00EB61CD">
              <w:rPr>
                <w:rFonts w:cs="Arial"/>
                <w:b/>
                <w:bCs/>
                <w:sz w:val="24"/>
              </w:rPr>
              <w:t>:</w:t>
            </w:r>
          </w:p>
        </w:tc>
      </w:tr>
      <w:tr w:rsidR="00EB61CD" w:rsidRPr="00EB61CD" w:rsidTr="00245857">
        <w:tc>
          <w:tcPr>
            <w:tcW w:w="8814" w:type="dxa"/>
            <w:gridSpan w:val="4"/>
            <w:shd w:val="clear" w:color="auto" w:fill="FFFFFF" w:themeFill="background1"/>
          </w:tcPr>
          <w:p w:rsidR="00EB61CD" w:rsidRPr="004554C3" w:rsidRDefault="00EB61CD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B61CD" w:rsidRPr="00EB61CD" w:rsidTr="00245857">
        <w:tc>
          <w:tcPr>
            <w:tcW w:w="2547" w:type="dxa"/>
            <w:shd w:val="clear" w:color="auto" w:fill="D9D9D9" w:themeFill="background1" w:themeFillShade="D9"/>
          </w:tcPr>
          <w:p w:rsidR="00EB61CD" w:rsidRPr="00EB61CD" w:rsidRDefault="00064026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BTW Registrasie nr</w:t>
            </w:r>
            <w:r w:rsidR="00EB61CD" w:rsidRPr="00EB61CD">
              <w:rPr>
                <w:rFonts w:cs="Arial"/>
                <w:b/>
                <w:bCs/>
                <w:sz w:val="24"/>
              </w:rPr>
              <w:t>:</w:t>
            </w:r>
          </w:p>
        </w:tc>
        <w:tc>
          <w:tcPr>
            <w:tcW w:w="6267" w:type="dxa"/>
            <w:gridSpan w:val="3"/>
          </w:tcPr>
          <w:p w:rsidR="00EB61CD" w:rsidRPr="004554C3" w:rsidRDefault="00EB61CD" w:rsidP="00EB61CD">
            <w:pPr>
              <w:tabs>
                <w:tab w:val="left" w:pos="3969"/>
              </w:tabs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</w:tbl>
    <w:p w:rsidR="00DE78BE" w:rsidRPr="00EB61CD" w:rsidRDefault="00DE78BE" w:rsidP="00DE78BE">
      <w:pPr>
        <w:tabs>
          <w:tab w:val="left" w:pos="3969"/>
        </w:tabs>
        <w:jc w:val="both"/>
        <w:rPr>
          <w:rFonts w:cs="Arial"/>
          <w:b/>
          <w:bCs/>
          <w:sz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2217"/>
      </w:tblGrid>
      <w:tr w:rsidR="003A04CB" w:rsidRPr="00EB61CD" w:rsidTr="00245857">
        <w:tc>
          <w:tcPr>
            <w:tcW w:w="9016" w:type="dxa"/>
            <w:gridSpan w:val="3"/>
            <w:shd w:val="clear" w:color="auto" w:fill="D9D9D9" w:themeFill="background1" w:themeFillShade="D9"/>
          </w:tcPr>
          <w:p w:rsidR="003A04CB" w:rsidRPr="00EB61CD" w:rsidRDefault="00064026" w:rsidP="001B7354">
            <w:pPr>
              <w:tabs>
                <w:tab w:val="left" w:pos="567"/>
                <w:tab w:val="left" w:pos="3969"/>
              </w:tabs>
              <w:rPr>
                <w:rFonts w:cs="Arial"/>
                <w:sz w:val="20"/>
              </w:rPr>
            </w:pPr>
            <w:r w:rsidRPr="00064026">
              <w:rPr>
                <w:rFonts w:cs="Arial"/>
                <w:b/>
                <w:bCs/>
                <w:sz w:val="20"/>
                <w:u w:val="single"/>
              </w:rPr>
              <w:t>SUBSI</w:t>
            </w:r>
            <w:r>
              <w:rPr>
                <w:rFonts w:cs="Arial"/>
                <w:b/>
                <w:bCs/>
                <w:sz w:val="20"/>
                <w:u w:val="single"/>
              </w:rPr>
              <w:t>DIE BEDRAE PER WONING</w:t>
            </w:r>
            <w:r w:rsidR="003A04CB" w:rsidRPr="00EB61CD">
              <w:rPr>
                <w:rFonts w:cs="Arial"/>
                <w:b/>
                <w:bCs/>
                <w:sz w:val="20"/>
                <w:u w:val="single"/>
              </w:rPr>
              <w:t>:</w:t>
            </w:r>
          </w:p>
        </w:tc>
      </w:tr>
      <w:tr w:rsidR="00064026" w:rsidRPr="00EB61CD" w:rsidTr="00064026">
        <w:tc>
          <w:tcPr>
            <w:tcW w:w="5382" w:type="dxa"/>
          </w:tcPr>
          <w:p w:rsidR="00064026" w:rsidRPr="00EB61CD" w:rsidRDefault="00DF41EC" w:rsidP="00064026">
            <w:pPr>
              <w:numPr>
                <w:ilvl w:val="0"/>
                <w:numId w:val="1"/>
              </w:numPr>
              <w:tabs>
                <w:tab w:val="clear" w:pos="1287"/>
                <w:tab w:val="num" w:pos="454"/>
                <w:tab w:val="left" w:pos="567"/>
                <w:tab w:val="left" w:pos="3969"/>
              </w:tabs>
              <w:ind w:hanging="1287"/>
              <w:jc w:val="both"/>
              <w:rPr>
                <w:rFonts w:cs="Arial"/>
              </w:rPr>
            </w:pPr>
            <w:r>
              <w:rPr>
                <w:rFonts w:cs="Arial"/>
              </w:rPr>
              <w:t>Lopende water oor opwasbak in kombuis</w:t>
            </w:r>
            <w:r w:rsidR="002708FC">
              <w:rPr>
                <w:rFonts w:cs="Arial"/>
              </w:rPr>
              <w:t>.</w:t>
            </w:r>
          </w:p>
        </w:tc>
        <w:tc>
          <w:tcPr>
            <w:tcW w:w="1417" w:type="dxa"/>
          </w:tcPr>
          <w:p w:rsidR="00064026" w:rsidRPr="00EB61CD" w:rsidRDefault="00064026" w:rsidP="001143AC">
            <w:pPr>
              <w:tabs>
                <w:tab w:val="left" w:pos="567"/>
                <w:tab w:val="left" w:pos="3969"/>
              </w:tabs>
              <w:ind w:left="-58" w:firstLine="58"/>
              <w:rPr>
                <w:rFonts w:cs="Arial"/>
              </w:rPr>
            </w:pPr>
            <w:r w:rsidRPr="00EB61CD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</w:t>
            </w:r>
            <w:r w:rsidRPr="00EB61CD">
              <w:rPr>
                <w:rFonts w:cs="Arial"/>
              </w:rPr>
              <w:t>2 000,00</w:t>
            </w:r>
          </w:p>
        </w:tc>
        <w:tc>
          <w:tcPr>
            <w:tcW w:w="2217" w:type="dxa"/>
            <w:vMerge w:val="restart"/>
          </w:tcPr>
          <w:p w:rsidR="00064026" w:rsidRPr="00EB61CD" w:rsidRDefault="00EA22D7" w:rsidP="00EA22D7">
            <w:pPr>
              <w:tabs>
                <w:tab w:val="left" w:pos="567"/>
                <w:tab w:val="left" w:pos="396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 ‘n maksimum</w:t>
            </w:r>
            <w:r w:rsidR="00064026" w:rsidRPr="00EB61CD">
              <w:rPr>
                <w:rFonts w:cs="Arial"/>
                <w:sz w:val="20"/>
              </w:rPr>
              <w:t xml:space="preserve"> allo</w:t>
            </w:r>
            <w:r>
              <w:rPr>
                <w:rFonts w:cs="Arial"/>
                <w:sz w:val="20"/>
              </w:rPr>
              <w:t xml:space="preserve">kasie van R9 000,00 per huis en </w:t>
            </w:r>
            <w:r w:rsidR="00064026" w:rsidRPr="00EB61CD">
              <w:rPr>
                <w:rFonts w:cs="Arial"/>
                <w:sz w:val="20"/>
              </w:rPr>
              <w:t xml:space="preserve">R45 000,00 per </w:t>
            </w:r>
            <w:r>
              <w:rPr>
                <w:rFonts w:cs="Arial"/>
                <w:sz w:val="20"/>
              </w:rPr>
              <w:t>plaas</w:t>
            </w:r>
            <w:r w:rsidR="00064026" w:rsidRPr="00EB61C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per jaar.</w:t>
            </w:r>
          </w:p>
        </w:tc>
      </w:tr>
      <w:tr w:rsidR="00064026" w:rsidRPr="00EB61CD" w:rsidTr="00064026">
        <w:tc>
          <w:tcPr>
            <w:tcW w:w="5382" w:type="dxa"/>
          </w:tcPr>
          <w:p w:rsidR="00064026" w:rsidRPr="00EB61CD" w:rsidRDefault="00DF41EC" w:rsidP="00BF0C81">
            <w:pPr>
              <w:numPr>
                <w:ilvl w:val="0"/>
                <w:numId w:val="1"/>
              </w:numPr>
              <w:tabs>
                <w:tab w:val="clear" w:pos="1287"/>
                <w:tab w:val="left" w:pos="567"/>
                <w:tab w:val="num" w:pos="596"/>
                <w:tab w:val="left" w:pos="3969"/>
              </w:tabs>
              <w:ind w:left="454" w:hanging="454"/>
              <w:rPr>
                <w:rFonts w:cs="Arial"/>
              </w:rPr>
            </w:pPr>
            <w:r w:rsidRPr="00DF41EC">
              <w:rPr>
                <w:rFonts w:cs="Arial"/>
              </w:rPr>
              <w:t>Aanbou van badkamer</w:t>
            </w:r>
            <w:r w:rsidR="00245857">
              <w:rPr>
                <w:rFonts w:cs="Arial"/>
              </w:rPr>
              <w:t>,</w:t>
            </w:r>
            <w:r w:rsidRPr="00DF41EC">
              <w:rPr>
                <w:rFonts w:cs="Arial"/>
              </w:rPr>
              <w:t xml:space="preserve"> </w:t>
            </w:r>
            <w:r w:rsidR="00BF0C81" w:rsidRPr="00BF0C81">
              <w:rPr>
                <w:rFonts w:cs="Arial"/>
              </w:rPr>
              <w:t>spoel toilet</w:t>
            </w:r>
            <w:r w:rsidR="00245857">
              <w:rPr>
                <w:rFonts w:cs="Arial"/>
              </w:rPr>
              <w:t>,</w:t>
            </w:r>
            <w:r w:rsidR="00BF0C81" w:rsidRPr="00BF0C81">
              <w:rPr>
                <w:rFonts w:cs="Arial"/>
              </w:rPr>
              <w:t xml:space="preserve"> bad/stort en handewasbak</w:t>
            </w:r>
            <w:r w:rsidRPr="00DF41EC">
              <w:rPr>
                <w:rFonts w:cs="Arial"/>
              </w:rPr>
              <w:t xml:space="preserve"> in woning</w:t>
            </w:r>
            <w:r w:rsidR="001143AC">
              <w:rPr>
                <w:rFonts w:cs="Arial"/>
              </w:rPr>
              <w:t>.</w:t>
            </w:r>
            <w:r w:rsidR="00064026" w:rsidRPr="00EB61C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064026" w:rsidRPr="00EB61CD" w:rsidRDefault="00DF41EC" w:rsidP="001143AC">
            <w:pPr>
              <w:tabs>
                <w:tab w:val="left" w:pos="3969"/>
              </w:tabs>
              <w:ind w:left="34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064026">
              <w:rPr>
                <w:rFonts w:cs="Arial"/>
              </w:rPr>
              <w:t xml:space="preserve"> </w:t>
            </w:r>
            <w:r w:rsidR="00064026" w:rsidRPr="00EB61CD">
              <w:rPr>
                <w:rFonts w:cs="Arial"/>
              </w:rPr>
              <w:t>7 000,00</w:t>
            </w:r>
          </w:p>
        </w:tc>
        <w:tc>
          <w:tcPr>
            <w:tcW w:w="2217" w:type="dxa"/>
            <w:vMerge/>
          </w:tcPr>
          <w:p w:rsidR="00064026" w:rsidRPr="00EB61CD" w:rsidRDefault="00064026" w:rsidP="001B7354">
            <w:pPr>
              <w:tabs>
                <w:tab w:val="left" w:pos="567"/>
                <w:tab w:val="left" w:pos="3969"/>
              </w:tabs>
              <w:ind w:left="1287"/>
              <w:jc w:val="both"/>
              <w:rPr>
                <w:rFonts w:cs="Arial"/>
                <w:sz w:val="20"/>
              </w:rPr>
            </w:pPr>
          </w:p>
        </w:tc>
      </w:tr>
      <w:tr w:rsidR="001143AC" w:rsidRPr="00EB61CD" w:rsidTr="001143AC">
        <w:tc>
          <w:tcPr>
            <w:tcW w:w="5382" w:type="dxa"/>
          </w:tcPr>
          <w:p w:rsidR="001143AC" w:rsidRPr="00EB61CD" w:rsidRDefault="00DF41EC" w:rsidP="001143AC">
            <w:pPr>
              <w:numPr>
                <w:ilvl w:val="0"/>
                <w:numId w:val="1"/>
              </w:numPr>
              <w:tabs>
                <w:tab w:val="clear" w:pos="1287"/>
                <w:tab w:val="num" w:pos="454"/>
                <w:tab w:val="left" w:pos="567"/>
                <w:tab w:val="left" w:pos="3969"/>
              </w:tabs>
              <w:ind w:hanging="1287"/>
              <w:jc w:val="both"/>
              <w:rPr>
                <w:rFonts w:cs="Arial"/>
              </w:rPr>
            </w:pPr>
            <w:r w:rsidRPr="00DF41EC">
              <w:rPr>
                <w:rFonts w:cs="Arial"/>
              </w:rPr>
              <w:t>Voorsiening van slegs ‘n spoeltoiletgerief</w:t>
            </w:r>
            <w:r w:rsidR="001143AC">
              <w:rPr>
                <w:rFonts w:cs="Arial"/>
              </w:rPr>
              <w:t>.</w:t>
            </w:r>
            <w:r w:rsidR="001143AC" w:rsidRPr="00EB61C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1143AC" w:rsidRPr="00EB61CD" w:rsidRDefault="001143AC" w:rsidP="001143AC">
            <w:pPr>
              <w:tabs>
                <w:tab w:val="left" w:pos="567"/>
                <w:tab w:val="left" w:pos="3969"/>
              </w:tabs>
              <w:rPr>
                <w:rFonts w:cs="Arial"/>
              </w:rPr>
            </w:pPr>
            <w:r>
              <w:rPr>
                <w:rFonts w:cs="Arial"/>
              </w:rPr>
              <w:t>R 3 000,00</w:t>
            </w:r>
          </w:p>
        </w:tc>
        <w:tc>
          <w:tcPr>
            <w:tcW w:w="2217" w:type="dxa"/>
            <w:vMerge/>
          </w:tcPr>
          <w:p w:rsidR="001143AC" w:rsidRPr="00EB61CD" w:rsidRDefault="001143AC" w:rsidP="001B7354">
            <w:pPr>
              <w:tabs>
                <w:tab w:val="left" w:pos="567"/>
                <w:tab w:val="left" w:pos="3969"/>
              </w:tabs>
              <w:ind w:left="1287"/>
              <w:jc w:val="both"/>
              <w:rPr>
                <w:rFonts w:cs="Arial"/>
                <w:sz w:val="20"/>
              </w:rPr>
            </w:pPr>
          </w:p>
        </w:tc>
      </w:tr>
      <w:tr w:rsidR="001143AC" w:rsidRPr="00EB61CD" w:rsidTr="001143AC">
        <w:tc>
          <w:tcPr>
            <w:tcW w:w="5382" w:type="dxa"/>
          </w:tcPr>
          <w:p w:rsidR="001143AC" w:rsidRPr="00EB61CD" w:rsidRDefault="00DF41EC" w:rsidP="001143AC">
            <w:pPr>
              <w:numPr>
                <w:ilvl w:val="0"/>
                <w:numId w:val="1"/>
              </w:numPr>
              <w:tabs>
                <w:tab w:val="clear" w:pos="1287"/>
                <w:tab w:val="num" w:pos="454"/>
                <w:tab w:val="left" w:pos="567"/>
                <w:tab w:val="left" w:pos="3969"/>
              </w:tabs>
              <w:ind w:hanging="1287"/>
              <w:jc w:val="both"/>
              <w:rPr>
                <w:rFonts w:cs="Arial"/>
              </w:rPr>
            </w:pPr>
            <w:r w:rsidRPr="00DF41EC">
              <w:rPr>
                <w:rFonts w:cs="Arial"/>
              </w:rPr>
              <w:t>Voors</w:t>
            </w:r>
            <w:r>
              <w:rPr>
                <w:rFonts w:cs="Arial"/>
              </w:rPr>
              <w:t xml:space="preserve">iening van ‘n VIP </w:t>
            </w:r>
            <w:r w:rsidRPr="00DF41EC">
              <w:rPr>
                <w:rFonts w:cs="Arial"/>
              </w:rPr>
              <w:t>toilet</w:t>
            </w:r>
            <w:r w:rsidR="002708FC">
              <w:rPr>
                <w:rFonts w:cs="Arial"/>
              </w:rPr>
              <w:t>.</w:t>
            </w:r>
          </w:p>
        </w:tc>
        <w:tc>
          <w:tcPr>
            <w:tcW w:w="1417" w:type="dxa"/>
          </w:tcPr>
          <w:p w:rsidR="001143AC" w:rsidRPr="00EB61CD" w:rsidRDefault="001143AC" w:rsidP="001143AC">
            <w:pPr>
              <w:tabs>
                <w:tab w:val="left" w:pos="567"/>
                <w:tab w:val="left" w:pos="3969"/>
              </w:tabs>
              <w:rPr>
                <w:rFonts w:cs="Arial"/>
              </w:rPr>
            </w:pPr>
            <w:r w:rsidRPr="001143AC">
              <w:rPr>
                <w:rFonts w:cs="Arial"/>
              </w:rPr>
              <w:t>R 3 000,00</w:t>
            </w:r>
          </w:p>
        </w:tc>
        <w:tc>
          <w:tcPr>
            <w:tcW w:w="2217" w:type="dxa"/>
            <w:vMerge/>
          </w:tcPr>
          <w:p w:rsidR="001143AC" w:rsidRPr="00EB61CD" w:rsidRDefault="001143AC" w:rsidP="001B7354">
            <w:pPr>
              <w:tabs>
                <w:tab w:val="left" w:pos="567"/>
                <w:tab w:val="left" w:pos="3969"/>
              </w:tabs>
              <w:ind w:left="1287"/>
              <w:jc w:val="both"/>
              <w:rPr>
                <w:rFonts w:cs="Arial"/>
                <w:sz w:val="20"/>
              </w:rPr>
            </w:pPr>
          </w:p>
        </w:tc>
      </w:tr>
      <w:tr w:rsidR="001143AC" w:rsidRPr="00EB61CD" w:rsidTr="001143AC">
        <w:tc>
          <w:tcPr>
            <w:tcW w:w="5382" w:type="dxa"/>
          </w:tcPr>
          <w:p w:rsidR="001143AC" w:rsidRPr="00EB61CD" w:rsidRDefault="00DF41EC" w:rsidP="001143AC">
            <w:pPr>
              <w:numPr>
                <w:ilvl w:val="0"/>
                <w:numId w:val="1"/>
              </w:numPr>
              <w:tabs>
                <w:tab w:val="clear" w:pos="1287"/>
                <w:tab w:val="num" w:pos="454"/>
                <w:tab w:val="left" w:pos="567"/>
                <w:tab w:val="left" w:pos="3969"/>
              </w:tabs>
              <w:ind w:hanging="1287"/>
              <w:jc w:val="both"/>
              <w:rPr>
                <w:rFonts w:cs="Arial"/>
              </w:rPr>
            </w:pPr>
            <w:r w:rsidRPr="00DF41EC">
              <w:rPr>
                <w:rFonts w:cs="Arial"/>
              </w:rPr>
              <w:t xml:space="preserve">Voorsiening van sonkrag warm water </w:t>
            </w:r>
            <w:r>
              <w:rPr>
                <w:rFonts w:cs="Arial"/>
              </w:rPr>
              <w:t>eenheid</w:t>
            </w:r>
            <w:r w:rsidR="001143AC">
              <w:rPr>
                <w:rFonts w:cs="Arial"/>
              </w:rPr>
              <w:t>.</w:t>
            </w:r>
          </w:p>
        </w:tc>
        <w:tc>
          <w:tcPr>
            <w:tcW w:w="1417" w:type="dxa"/>
          </w:tcPr>
          <w:p w:rsidR="001143AC" w:rsidRPr="00EB61CD" w:rsidRDefault="001143AC" w:rsidP="001143AC">
            <w:pPr>
              <w:tabs>
                <w:tab w:val="left" w:pos="567"/>
                <w:tab w:val="left" w:pos="3969"/>
              </w:tabs>
              <w:rPr>
                <w:rFonts w:cs="Arial"/>
              </w:rPr>
            </w:pPr>
            <w:r w:rsidRPr="001143AC">
              <w:rPr>
                <w:rFonts w:cs="Arial"/>
              </w:rPr>
              <w:t>R 4 500,00</w:t>
            </w:r>
          </w:p>
        </w:tc>
        <w:tc>
          <w:tcPr>
            <w:tcW w:w="2217" w:type="dxa"/>
          </w:tcPr>
          <w:p w:rsidR="001143AC" w:rsidRPr="00EB61CD" w:rsidRDefault="00EA22D7" w:rsidP="00EA22D7">
            <w:pPr>
              <w:tabs>
                <w:tab w:val="left" w:pos="567"/>
                <w:tab w:val="left" w:pos="3969"/>
              </w:tabs>
              <w:ind w:left="34" w:hanging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 ‘n maks</w:t>
            </w:r>
            <w:r w:rsidR="001143AC" w:rsidRPr="00EB61CD">
              <w:rPr>
                <w:rFonts w:cs="Arial"/>
                <w:sz w:val="20"/>
              </w:rPr>
              <w:t xml:space="preserve">imum </w:t>
            </w:r>
            <w:r>
              <w:rPr>
                <w:rFonts w:cs="Arial"/>
                <w:sz w:val="20"/>
              </w:rPr>
              <w:t>van R36 000 per jaar.</w:t>
            </w:r>
            <w:r w:rsidR="001143AC" w:rsidRPr="00EB61CD">
              <w:rPr>
                <w:rFonts w:cs="Arial"/>
                <w:sz w:val="20"/>
              </w:rPr>
              <w:t xml:space="preserve"> </w:t>
            </w:r>
          </w:p>
        </w:tc>
      </w:tr>
    </w:tbl>
    <w:p w:rsidR="00DE78BE" w:rsidRPr="00EB61CD" w:rsidRDefault="00DE78BE" w:rsidP="00DE78BE">
      <w:pPr>
        <w:tabs>
          <w:tab w:val="left" w:pos="3969"/>
        </w:tabs>
        <w:jc w:val="both"/>
        <w:rPr>
          <w:rFonts w:cs="Arial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3A04CB" w:rsidRPr="00EB61CD" w:rsidTr="00245857">
        <w:tc>
          <w:tcPr>
            <w:tcW w:w="9016" w:type="dxa"/>
            <w:gridSpan w:val="2"/>
            <w:shd w:val="clear" w:color="auto" w:fill="D9D9D9" w:themeFill="background1" w:themeFillShade="D9"/>
          </w:tcPr>
          <w:p w:rsidR="003A04CB" w:rsidRPr="00EB61CD" w:rsidRDefault="00DF41EC" w:rsidP="00DF41EC">
            <w:pPr>
              <w:tabs>
                <w:tab w:val="left" w:pos="3969"/>
              </w:tabs>
              <w:jc w:val="both"/>
              <w:rPr>
                <w:rFonts w:cs="Arial"/>
                <w:b/>
                <w:szCs w:val="16"/>
                <w:u w:val="single"/>
              </w:rPr>
            </w:pPr>
            <w:r w:rsidRPr="00DF41EC">
              <w:rPr>
                <w:rFonts w:cs="Arial"/>
                <w:b/>
                <w:u w:val="single"/>
              </w:rPr>
              <w:t>Getal wonings waarvoor aansoek gedoen word:</w:t>
            </w:r>
            <w:r w:rsidRPr="00DF41EC">
              <w:rPr>
                <w:rFonts w:cs="Arial"/>
              </w:rPr>
              <w:t xml:space="preserve"> </w:t>
            </w:r>
            <w:r w:rsidRPr="00DF41EC">
              <w:rPr>
                <w:rFonts w:cs="Arial"/>
                <w:b/>
                <w:i/>
                <w:sz w:val="16"/>
                <w:szCs w:val="16"/>
              </w:rPr>
              <w:t xml:space="preserve">(Vul asseblief alle wonings wat opgradeer moet word in ongeag of die maksimum bedrag </w:t>
            </w:r>
            <w:r>
              <w:rPr>
                <w:rFonts w:cs="Arial"/>
                <w:b/>
                <w:i/>
                <w:sz w:val="16"/>
                <w:szCs w:val="16"/>
              </w:rPr>
              <w:t>per eiendom oorskry word)</w:t>
            </w:r>
          </w:p>
        </w:tc>
      </w:tr>
      <w:tr w:rsidR="00DF41EC" w:rsidRPr="00EB61CD" w:rsidTr="003A04CB">
        <w:tc>
          <w:tcPr>
            <w:tcW w:w="6799" w:type="dxa"/>
          </w:tcPr>
          <w:p w:rsidR="00DF41EC" w:rsidRPr="00EB61CD" w:rsidRDefault="00DF41EC" w:rsidP="002708FC">
            <w:pPr>
              <w:numPr>
                <w:ilvl w:val="0"/>
                <w:numId w:val="5"/>
              </w:numPr>
              <w:tabs>
                <w:tab w:val="clear" w:pos="720"/>
                <w:tab w:val="num" w:pos="454"/>
                <w:tab w:val="left" w:pos="567"/>
                <w:tab w:val="left" w:pos="396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Lopende water oor opwasbak in kombuis</w:t>
            </w:r>
            <w:r w:rsidR="002708FC">
              <w:rPr>
                <w:rFonts w:cs="Arial"/>
              </w:rPr>
              <w:t>.</w:t>
            </w:r>
          </w:p>
        </w:tc>
        <w:tc>
          <w:tcPr>
            <w:tcW w:w="2217" w:type="dxa"/>
          </w:tcPr>
          <w:p w:rsidR="00DF41EC" w:rsidRPr="00C1323E" w:rsidRDefault="00DF41EC" w:rsidP="00DF41EC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DF41EC" w:rsidRPr="00EB61CD" w:rsidTr="003A04CB">
        <w:tc>
          <w:tcPr>
            <w:tcW w:w="6799" w:type="dxa"/>
          </w:tcPr>
          <w:p w:rsidR="00DF41EC" w:rsidRPr="00EB61CD" w:rsidRDefault="00245857" w:rsidP="002708FC">
            <w:pPr>
              <w:numPr>
                <w:ilvl w:val="0"/>
                <w:numId w:val="5"/>
              </w:numPr>
              <w:tabs>
                <w:tab w:val="num" w:pos="454"/>
                <w:tab w:val="left" w:pos="567"/>
                <w:tab w:val="left" w:pos="3969"/>
              </w:tabs>
              <w:ind w:left="454" w:hanging="454"/>
              <w:rPr>
                <w:rFonts w:cs="Arial"/>
              </w:rPr>
            </w:pPr>
            <w:r w:rsidRPr="00DF41EC">
              <w:rPr>
                <w:rFonts w:cs="Arial"/>
              </w:rPr>
              <w:t>Aanbou van badkamer</w:t>
            </w:r>
            <w:r>
              <w:rPr>
                <w:rFonts w:cs="Arial"/>
              </w:rPr>
              <w:t>,</w:t>
            </w:r>
            <w:r w:rsidRPr="00DF41EC">
              <w:rPr>
                <w:rFonts w:cs="Arial"/>
              </w:rPr>
              <w:t xml:space="preserve"> </w:t>
            </w:r>
            <w:r w:rsidRPr="00BF0C81">
              <w:rPr>
                <w:rFonts w:cs="Arial"/>
              </w:rPr>
              <w:t>spoel toilet</w:t>
            </w:r>
            <w:r>
              <w:rPr>
                <w:rFonts w:cs="Arial"/>
              </w:rPr>
              <w:t>,</w:t>
            </w:r>
            <w:r w:rsidRPr="00BF0C81">
              <w:rPr>
                <w:rFonts w:cs="Arial"/>
              </w:rPr>
              <w:t xml:space="preserve"> bad/stort en handewasbak</w:t>
            </w:r>
            <w:r w:rsidRPr="00DF41EC">
              <w:rPr>
                <w:rFonts w:cs="Arial"/>
              </w:rPr>
              <w:t xml:space="preserve"> in woning</w:t>
            </w:r>
            <w:r>
              <w:rPr>
                <w:rFonts w:cs="Arial"/>
              </w:rPr>
              <w:t>.</w:t>
            </w:r>
            <w:r w:rsidRPr="00BF0C81">
              <w:rPr>
                <w:rFonts w:cs="Arial"/>
                <w:szCs w:val="22"/>
              </w:rPr>
              <w:t xml:space="preserve"> </w:t>
            </w:r>
            <w:r w:rsidR="00DF41EC" w:rsidRPr="00EB61CD">
              <w:rPr>
                <w:rFonts w:cs="Arial"/>
              </w:rPr>
              <w:t xml:space="preserve"> </w:t>
            </w:r>
          </w:p>
        </w:tc>
        <w:tc>
          <w:tcPr>
            <w:tcW w:w="2217" w:type="dxa"/>
          </w:tcPr>
          <w:p w:rsidR="00DF41EC" w:rsidRPr="00C1323E" w:rsidRDefault="00DF41EC" w:rsidP="00DF41EC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708FC" w:rsidRPr="00EB61CD" w:rsidTr="003A04CB">
        <w:tc>
          <w:tcPr>
            <w:tcW w:w="6799" w:type="dxa"/>
          </w:tcPr>
          <w:p w:rsidR="002708FC" w:rsidRPr="00DF41EC" w:rsidRDefault="002708FC" w:rsidP="002708FC">
            <w:pPr>
              <w:numPr>
                <w:ilvl w:val="0"/>
                <w:numId w:val="5"/>
              </w:numPr>
              <w:tabs>
                <w:tab w:val="clear" w:pos="720"/>
                <w:tab w:val="num" w:pos="454"/>
                <w:tab w:val="left" w:pos="567"/>
                <w:tab w:val="left" w:pos="3969"/>
              </w:tabs>
              <w:rPr>
                <w:rFonts w:cs="Arial"/>
              </w:rPr>
            </w:pPr>
            <w:r w:rsidRPr="002708FC">
              <w:rPr>
                <w:rFonts w:cs="Arial"/>
              </w:rPr>
              <w:t>Voorsiening van slegs ‘n spoeltoiletgerief.</w:t>
            </w:r>
          </w:p>
        </w:tc>
        <w:tc>
          <w:tcPr>
            <w:tcW w:w="2217" w:type="dxa"/>
          </w:tcPr>
          <w:p w:rsidR="002708FC" w:rsidRPr="00C1323E" w:rsidRDefault="002708FC" w:rsidP="00DF41EC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2708FC" w:rsidRPr="00EB61CD" w:rsidTr="003A04CB">
        <w:tc>
          <w:tcPr>
            <w:tcW w:w="6799" w:type="dxa"/>
          </w:tcPr>
          <w:p w:rsidR="002708FC" w:rsidRPr="002708FC" w:rsidRDefault="002708FC" w:rsidP="002708FC">
            <w:pPr>
              <w:numPr>
                <w:ilvl w:val="0"/>
                <w:numId w:val="5"/>
              </w:numPr>
              <w:tabs>
                <w:tab w:val="clear" w:pos="720"/>
                <w:tab w:val="num" w:pos="454"/>
                <w:tab w:val="left" w:pos="567"/>
                <w:tab w:val="left" w:pos="3969"/>
              </w:tabs>
              <w:rPr>
                <w:rFonts w:cs="Arial"/>
              </w:rPr>
            </w:pPr>
            <w:r w:rsidRPr="002708FC">
              <w:rPr>
                <w:rFonts w:cs="Arial"/>
              </w:rPr>
              <w:t>Voorsiening van ‘n VIP toilet</w:t>
            </w:r>
            <w:r>
              <w:rPr>
                <w:rFonts w:cs="Arial"/>
              </w:rPr>
              <w:t>.</w:t>
            </w:r>
          </w:p>
        </w:tc>
        <w:tc>
          <w:tcPr>
            <w:tcW w:w="2217" w:type="dxa"/>
          </w:tcPr>
          <w:p w:rsidR="002708FC" w:rsidRPr="00C1323E" w:rsidRDefault="002708FC" w:rsidP="00DF41EC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2708FC" w:rsidRPr="00EB61CD" w:rsidTr="003A04CB">
        <w:tc>
          <w:tcPr>
            <w:tcW w:w="6799" w:type="dxa"/>
          </w:tcPr>
          <w:p w:rsidR="002708FC" w:rsidRPr="002708FC" w:rsidRDefault="002708FC" w:rsidP="002708FC">
            <w:pPr>
              <w:numPr>
                <w:ilvl w:val="0"/>
                <w:numId w:val="5"/>
              </w:numPr>
              <w:tabs>
                <w:tab w:val="clear" w:pos="720"/>
                <w:tab w:val="left" w:pos="454"/>
                <w:tab w:val="left" w:pos="3969"/>
              </w:tabs>
              <w:rPr>
                <w:rFonts w:cs="Arial"/>
              </w:rPr>
            </w:pPr>
            <w:r w:rsidRPr="002708FC">
              <w:rPr>
                <w:rFonts w:cs="Arial"/>
              </w:rPr>
              <w:t>Voorsiening van sonkrag warm water eenheid.</w:t>
            </w:r>
          </w:p>
        </w:tc>
        <w:tc>
          <w:tcPr>
            <w:tcW w:w="2217" w:type="dxa"/>
          </w:tcPr>
          <w:p w:rsidR="002708FC" w:rsidRPr="00C1323E" w:rsidRDefault="002708FC" w:rsidP="00DF41EC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3A04CB" w:rsidRPr="00EB61CD" w:rsidRDefault="003A04CB" w:rsidP="00DE78BE">
      <w:pPr>
        <w:tabs>
          <w:tab w:val="left" w:pos="3969"/>
        </w:tabs>
        <w:jc w:val="both"/>
        <w:rPr>
          <w:rFonts w:cs="Arial"/>
          <w:b/>
          <w:szCs w:val="16"/>
        </w:rPr>
      </w:pPr>
    </w:p>
    <w:p w:rsidR="00EB61CD" w:rsidRDefault="00DE78BE" w:rsidP="00DE78BE">
      <w:pPr>
        <w:tabs>
          <w:tab w:val="left" w:pos="0"/>
          <w:tab w:val="left" w:pos="3969"/>
        </w:tabs>
        <w:ind w:left="-360"/>
        <w:jc w:val="both"/>
        <w:rPr>
          <w:rFonts w:cs="Arial"/>
        </w:rPr>
      </w:pPr>
      <w:r w:rsidRPr="00EB61CD">
        <w:rPr>
          <w:rFonts w:cs="Arial"/>
        </w:rPr>
        <w:tab/>
      </w:r>
    </w:p>
    <w:p w:rsidR="00EB61CD" w:rsidRDefault="00EB61CD" w:rsidP="00DE78BE">
      <w:pPr>
        <w:tabs>
          <w:tab w:val="left" w:pos="0"/>
          <w:tab w:val="left" w:pos="3969"/>
        </w:tabs>
        <w:ind w:left="-360"/>
        <w:jc w:val="both"/>
        <w:rPr>
          <w:rFonts w:cs="Arial"/>
        </w:rPr>
      </w:pPr>
    </w:p>
    <w:p w:rsidR="00EB61CD" w:rsidRDefault="00EB61CD" w:rsidP="00DE78BE">
      <w:pPr>
        <w:tabs>
          <w:tab w:val="left" w:pos="0"/>
          <w:tab w:val="left" w:pos="3969"/>
        </w:tabs>
        <w:ind w:left="-360"/>
        <w:jc w:val="both"/>
        <w:rPr>
          <w:rFonts w:cs="Arial"/>
        </w:rPr>
      </w:pPr>
    </w:p>
    <w:p w:rsidR="00245857" w:rsidRDefault="00245857" w:rsidP="00DE78BE">
      <w:pPr>
        <w:tabs>
          <w:tab w:val="left" w:pos="0"/>
          <w:tab w:val="left" w:pos="3969"/>
        </w:tabs>
        <w:ind w:left="-360"/>
        <w:jc w:val="both"/>
        <w:rPr>
          <w:rFonts w:cs="Arial"/>
        </w:rPr>
      </w:pPr>
    </w:p>
    <w:p w:rsidR="00DE78BE" w:rsidRPr="00EB61CD" w:rsidRDefault="00DE78BE" w:rsidP="00DE78BE">
      <w:pPr>
        <w:tabs>
          <w:tab w:val="left" w:pos="0"/>
          <w:tab w:val="left" w:pos="3969"/>
        </w:tabs>
        <w:ind w:left="-360"/>
        <w:jc w:val="both"/>
        <w:rPr>
          <w:rFonts w:cs="Arial"/>
        </w:rPr>
      </w:pPr>
      <w:r w:rsidRPr="00EB61CD">
        <w:rPr>
          <w:rFonts w:cs="Arial"/>
        </w:rPr>
        <w:tab/>
      </w:r>
      <w:r w:rsidRPr="00EB61CD">
        <w:rPr>
          <w:rFonts w:cs="Arial"/>
        </w:rPr>
        <w:tab/>
      </w:r>
      <w:r w:rsidRPr="00EB61CD">
        <w:rPr>
          <w:rFonts w:cs="Arial"/>
        </w:rPr>
        <w:tab/>
      </w:r>
      <w:r w:rsidRPr="00EB61CD">
        <w:rPr>
          <w:rFonts w:cs="Arial"/>
        </w:rPr>
        <w:tab/>
      </w:r>
    </w:p>
    <w:p w:rsidR="00DF41EC" w:rsidRDefault="00DF41EC" w:rsidP="00DE78BE">
      <w:pPr>
        <w:tabs>
          <w:tab w:val="left" w:pos="0"/>
          <w:tab w:val="left" w:pos="3969"/>
        </w:tabs>
        <w:jc w:val="both"/>
        <w:rPr>
          <w:rFonts w:cs="Arial"/>
          <w:b/>
          <w:i/>
          <w:szCs w:val="22"/>
          <w:u w:val="single"/>
        </w:rPr>
      </w:pPr>
    </w:p>
    <w:p w:rsidR="004554C3" w:rsidRDefault="004554C3" w:rsidP="00DE78BE">
      <w:pPr>
        <w:tabs>
          <w:tab w:val="left" w:pos="0"/>
          <w:tab w:val="left" w:pos="3969"/>
        </w:tabs>
        <w:jc w:val="both"/>
        <w:rPr>
          <w:rFonts w:cs="Arial"/>
          <w:b/>
          <w:i/>
          <w:szCs w:val="22"/>
          <w:u w:val="single"/>
        </w:rPr>
      </w:pPr>
    </w:p>
    <w:p w:rsidR="00245857" w:rsidRDefault="00245857" w:rsidP="00DE78BE">
      <w:pPr>
        <w:tabs>
          <w:tab w:val="left" w:pos="0"/>
          <w:tab w:val="left" w:pos="3969"/>
        </w:tabs>
        <w:jc w:val="both"/>
        <w:rPr>
          <w:rFonts w:cs="Arial"/>
          <w:b/>
          <w:i/>
          <w:szCs w:val="22"/>
          <w:u w:val="single"/>
        </w:rPr>
      </w:pPr>
    </w:p>
    <w:p w:rsidR="00DE78BE" w:rsidRPr="00EB61CD" w:rsidRDefault="00DF41EC" w:rsidP="00DE78BE">
      <w:pPr>
        <w:tabs>
          <w:tab w:val="left" w:pos="0"/>
          <w:tab w:val="left" w:pos="3969"/>
        </w:tabs>
        <w:jc w:val="both"/>
        <w:rPr>
          <w:rFonts w:cs="Arial"/>
          <w:b/>
          <w:i/>
          <w:szCs w:val="22"/>
        </w:rPr>
      </w:pPr>
      <w:r w:rsidRPr="00DF41EC">
        <w:rPr>
          <w:rFonts w:cs="Arial"/>
          <w:b/>
          <w:i/>
          <w:szCs w:val="22"/>
          <w:u w:val="single"/>
        </w:rPr>
        <w:lastRenderedPageBreak/>
        <w:t>U aandag word daarop gevestig dat</w:t>
      </w:r>
      <w:r w:rsidRPr="00DF41EC">
        <w:rPr>
          <w:rFonts w:cs="Arial"/>
          <w:b/>
          <w:i/>
          <w:szCs w:val="22"/>
        </w:rPr>
        <w:t>:</w:t>
      </w:r>
    </w:p>
    <w:p w:rsidR="00DE78BE" w:rsidRPr="00D54CD0" w:rsidRDefault="00DE78BE" w:rsidP="00DE78BE">
      <w:pPr>
        <w:tabs>
          <w:tab w:val="left" w:pos="567"/>
        </w:tabs>
        <w:ind w:left="567" w:hanging="567"/>
        <w:jc w:val="both"/>
      </w:pPr>
      <w:r w:rsidRPr="00EB61CD">
        <w:rPr>
          <w:rFonts w:cs="Arial"/>
          <w:szCs w:val="22"/>
        </w:rPr>
        <w:t>1</w:t>
      </w:r>
      <w:r w:rsidRPr="00EB61CD">
        <w:rPr>
          <w:rFonts w:cs="Arial"/>
          <w:sz w:val="20"/>
          <w:szCs w:val="22"/>
        </w:rPr>
        <w:t>.</w:t>
      </w:r>
      <w:r w:rsidRPr="00EB61CD">
        <w:rPr>
          <w:rFonts w:cs="Arial"/>
          <w:sz w:val="20"/>
          <w:szCs w:val="22"/>
        </w:rPr>
        <w:tab/>
      </w:r>
      <w:r w:rsidR="00D54CD0">
        <w:rPr>
          <w:rFonts w:cs="Arial"/>
          <w:sz w:val="20"/>
          <w:szCs w:val="22"/>
        </w:rPr>
        <w:t>Weens</w:t>
      </w:r>
      <w:r w:rsidR="00DF41EC" w:rsidRPr="00DF41EC">
        <w:rPr>
          <w:rFonts w:cs="Arial"/>
          <w:sz w:val="20"/>
          <w:szCs w:val="22"/>
        </w:rPr>
        <w:t xml:space="preserve"> beperkte fondse en die groot behoefte wat bestaan, u aansoek nie noodwendig goedgekeur sal word nie of moontlik slegs gedeeltelik goedgekeur mag word.</w:t>
      </w:r>
    </w:p>
    <w:p w:rsidR="00DE78BE" w:rsidRPr="00EB61CD" w:rsidRDefault="00DE78BE" w:rsidP="00DE78BE">
      <w:pPr>
        <w:tabs>
          <w:tab w:val="left" w:pos="0"/>
          <w:tab w:val="left" w:pos="3969"/>
        </w:tabs>
        <w:jc w:val="both"/>
        <w:rPr>
          <w:rFonts w:cs="Arial"/>
          <w:sz w:val="20"/>
          <w:szCs w:val="22"/>
        </w:rPr>
      </w:pPr>
    </w:p>
    <w:p w:rsidR="00DE78BE" w:rsidRPr="00D54CD0" w:rsidRDefault="00DE78BE" w:rsidP="00DE78BE">
      <w:pPr>
        <w:tabs>
          <w:tab w:val="left" w:pos="567"/>
        </w:tabs>
        <w:ind w:left="567" w:hanging="567"/>
        <w:jc w:val="both"/>
      </w:pPr>
      <w:r w:rsidRPr="00EB61CD">
        <w:rPr>
          <w:rFonts w:cs="Arial"/>
          <w:sz w:val="20"/>
          <w:szCs w:val="22"/>
        </w:rPr>
        <w:t>2.</w:t>
      </w:r>
      <w:r w:rsidRPr="00EB61CD">
        <w:rPr>
          <w:rFonts w:cs="Arial"/>
          <w:sz w:val="20"/>
          <w:szCs w:val="22"/>
        </w:rPr>
        <w:tab/>
      </w:r>
      <w:r w:rsidR="00D54CD0" w:rsidRPr="00D54CD0">
        <w:rPr>
          <w:rFonts w:cs="Arial"/>
          <w:sz w:val="20"/>
          <w:szCs w:val="22"/>
        </w:rPr>
        <w:t>Die wetlike verpligting vir die voorsiening van water en sanitasie by plaaswerkerswoning ingevolge die Verordeninge insake Munisipale Gesondheid: Kaapse Wynland Distriksmunisipaliteit afgekondig in Buitengewone Provinsiale koerant 6696 van 15 Februarie 2010, by die plaaseienaar berus en sal die nie-toestaan van die subsidie nie die eienaar van hierdie verpligting onthef nie.</w:t>
      </w:r>
    </w:p>
    <w:p w:rsidR="00DE78BE" w:rsidRPr="00EB61CD" w:rsidRDefault="00DE78BE" w:rsidP="00DE78BE">
      <w:pPr>
        <w:tabs>
          <w:tab w:val="left" w:pos="0"/>
          <w:tab w:val="left" w:pos="3969"/>
        </w:tabs>
        <w:jc w:val="both"/>
        <w:rPr>
          <w:rFonts w:cs="Arial"/>
          <w:sz w:val="20"/>
          <w:szCs w:val="22"/>
        </w:rPr>
      </w:pPr>
    </w:p>
    <w:p w:rsidR="00D54CD0" w:rsidRPr="00D54CD0" w:rsidRDefault="00D54CD0" w:rsidP="00D54CD0">
      <w:pPr>
        <w:tabs>
          <w:tab w:val="left" w:pos="0"/>
          <w:tab w:val="left" w:pos="3969"/>
        </w:tabs>
        <w:jc w:val="both"/>
        <w:rPr>
          <w:rFonts w:cs="Arial"/>
          <w:sz w:val="20"/>
          <w:szCs w:val="22"/>
        </w:rPr>
      </w:pPr>
      <w:r w:rsidRPr="00D54CD0">
        <w:rPr>
          <w:rFonts w:cs="Arial"/>
          <w:sz w:val="20"/>
          <w:szCs w:val="22"/>
        </w:rPr>
        <w:t xml:space="preserve">Ingevolge die huidige beleid van die Raad </w:t>
      </w:r>
      <w:r>
        <w:rPr>
          <w:rFonts w:cs="Arial"/>
          <w:sz w:val="20"/>
          <w:szCs w:val="22"/>
        </w:rPr>
        <w:t>is</w:t>
      </w:r>
      <w:r w:rsidRPr="00D54CD0">
        <w:rPr>
          <w:rFonts w:cs="Arial"/>
          <w:sz w:val="20"/>
          <w:szCs w:val="22"/>
        </w:rPr>
        <w:t xml:space="preserve"> die goedkeuring van die subsidies </w:t>
      </w:r>
      <w:r>
        <w:rPr>
          <w:rFonts w:cs="Arial"/>
          <w:sz w:val="20"/>
          <w:szCs w:val="22"/>
        </w:rPr>
        <w:t xml:space="preserve">onderhewig aan die volgende </w:t>
      </w:r>
      <w:r w:rsidRPr="00D54CD0">
        <w:rPr>
          <w:rFonts w:cs="Arial"/>
          <w:sz w:val="20"/>
          <w:szCs w:val="22"/>
        </w:rPr>
        <w:t>voorwaardes</w:t>
      </w:r>
      <w:r>
        <w:rPr>
          <w:rFonts w:cs="Arial"/>
          <w:sz w:val="20"/>
          <w:szCs w:val="22"/>
        </w:rPr>
        <w:t>:</w:t>
      </w:r>
    </w:p>
    <w:p w:rsidR="00D54CD0" w:rsidRDefault="00D54CD0" w:rsidP="00D54CD0">
      <w:pPr>
        <w:tabs>
          <w:tab w:val="left" w:pos="0"/>
          <w:tab w:val="left" w:pos="567"/>
        </w:tabs>
        <w:jc w:val="both"/>
        <w:rPr>
          <w:rFonts w:cs="Arial"/>
          <w:sz w:val="20"/>
          <w:szCs w:val="22"/>
        </w:rPr>
      </w:pPr>
      <w:r w:rsidRPr="00D54CD0">
        <w:rPr>
          <w:rFonts w:cs="Arial"/>
          <w:sz w:val="20"/>
          <w:szCs w:val="22"/>
        </w:rPr>
        <w:t xml:space="preserve"> </w:t>
      </w:r>
    </w:p>
    <w:p w:rsidR="00D54CD0" w:rsidRPr="00D54CD0" w:rsidRDefault="00D54CD0" w:rsidP="00D54CD0">
      <w:pPr>
        <w:tabs>
          <w:tab w:val="left" w:pos="0"/>
          <w:tab w:val="left" w:pos="567"/>
        </w:tabs>
        <w:jc w:val="both"/>
        <w:rPr>
          <w:rFonts w:cs="Arial"/>
          <w:sz w:val="20"/>
          <w:szCs w:val="22"/>
        </w:rPr>
      </w:pPr>
      <w:r w:rsidRPr="00D54CD0">
        <w:rPr>
          <w:rFonts w:cs="Arial"/>
          <w:sz w:val="20"/>
          <w:szCs w:val="22"/>
        </w:rPr>
        <w:t xml:space="preserve">Die woning moet vir ‘n tydperk van minstens 3 jaar vir arbeidershuisvesting gebruik word en moet die geriewe </w:t>
      </w:r>
      <w:r>
        <w:rPr>
          <w:rFonts w:cs="Arial"/>
          <w:sz w:val="20"/>
          <w:szCs w:val="22"/>
        </w:rPr>
        <w:t xml:space="preserve">gedurende die tydperk </w:t>
      </w:r>
      <w:r w:rsidRPr="00D54CD0">
        <w:rPr>
          <w:rFonts w:cs="Arial"/>
          <w:sz w:val="20"/>
          <w:szCs w:val="22"/>
        </w:rPr>
        <w:t xml:space="preserve">deur die eienaar in </w:t>
      </w:r>
      <w:r>
        <w:rPr>
          <w:rFonts w:cs="Arial"/>
          <w:sz w:val="20"/>
          <w:szCs w:val="22"/>
        </w:rPr>
        <w:t xml:space="preserve">‘n </w:t>
      </w:r>
      <w:r w:rsidRPr="00D54CD0">
        <w:rPr>
          <w:rFonts w:cs="Arial"/>
          <w:sz w:val="20"/>
          <w:szCs w:val="22"/>
        </w:rPr>
        <w:t>goeie werkende toestand onderhou word. ‘n Skriftelike ooreenkoms moet in hierdie verband met die Raad aangegaan word.</w:t>
      </w:r>
    </w:p>
    <w:p w:rsidR="00DE78BE" w:rsidRPr="00EB61CD" w:rsidRDefault="00DE78BE" w:rsidP="009A42FC">
      <w:pPr>
        <w:tabs>
          <w:tab w:val="left" w:pos="0"/>
          <w:tab w:val="left" w:pos="3969"/>
        </w:tabs>
        <w:rPr>
          <w:rFonts w:cs="Arial"/>
          <w:sz w:val="20"/>
          <w:szCs w:val="22"/>
        </w:rPr>
      </w:pPr>
    </w:p>
    <w:p w:rsidR="002708FC" w:rsidRDefault="00D54CD0" w:rsidP="002708FC">
      <w:pPr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Alle werk moet voltooi wees teen 31 Mei van die finansiële jaar waarin die subsidies goedgekeur is.</w:t>
      </w:r>
      <w:r w:rsidRPr="00EB61CD">
        <w:rPr>
          <w:rFonts w:cs="Arial"/>
          <w:sz w:val="20"/>
          <w:szCs w:val="22"/>
        </w:rPr>
        <w:t xml:space="preserve"> </w:t>
      </w:r>
    </w:p>
    <w:p w:rsidR="002708FC" w:rsidRDefault="002708FC" w:rsidP="002708FC">
      <w:pPr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Subsidies sal slegs uitbetaal word na die bevredigende voltooiing van al die werke.</w:t>
      </w:r>
    </w:p>
    <w:p w:rsidR="002708FC" w:rsidRDefault="002708FC" w:rsidP="002708FC">
      <w:pPr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rFonts w:cs="Arial"/>
          <w:sz w:val="20"/>
          <w:szCs w:val="22"/>
        </w:rPr>
      </w:pPr>
      <w:r w:rsidRPr="002708FC">
        <w:rPr>
          <w:rFonts w:cs="Arial"/>
          <w:sz w:val="20"/>
          <w:szCs w:val="22"/>
        </w:rPr>
        <w:t>Subsidies sal gekoppel wees aan ‘n gesondheids- en higiëne bewusmaking en voorligtingsprogram wat deur die Raad aangebied sal word.</w:t>
      </w:r>
    </w:p>
    <w:p w:rsidR="009A42FC" w:rsidRPr="002708FC" w:rsidRDefault="002708FC" w:rsidP="002708FC">
      <w:pPr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rFonts w:cs="Arial"/>
          <w:sz w:val="20"/>
          <w:szCs w:val="22"/>
        </w:rPr>
      </w:pPr>
      <w:r w:rsidRPr="002708FC">
        <w:rPr>
          <w:rFonts w:cs="Arial"/>
          <w:sz w:val="20"/>
          <w:szCs w:val="22"/>
        </w:rPr>
        <w:t xml:space="preserve">‘n Maksimum subsidie van R9 000,00 per woning en R45 000,00 per plaas </w:t>
      </w:r>
      <w:r>
        <w:rPr>
          <w:rFonts w:cs="Arial"/>
          <w:sz w:val="20"/>
          <w:szCs w:val="22"/>
        </w:rPr>
        <w:t xml:space="preserve">vir die opgradering van water en sanitasie </w:t>
      </w:r>
      <w:r w:rsidRPr="002708FC">
        <w:rPr>
          <w:rFonts w:cs="Arial"/>
          <w:sz w:val="20"/>
          <w:szCs w:val="22"/>
        </w:rPr>
        <w:t>sal oorweeg word</w:t>
      </w:r>
      <w:r>
        <w:rPr>
          <w:rFonts w:cs="Arial"/>
          <w:sz w:val="20"/>
          <w:szCs w:val="22"/>
        </w:rPr>
        <w:t xml:space="preserve"> en s</w:t>
      </w:r>
      <w:r w:rsidRPr="002708FC">
        <w:rPr>
          <w:rFonts w:cs="Arial"/>
          <w:sz w:val="20"/>
          <w:szCs w:val="22"/>
        </w:rPr>
        <w:t xml:space="preserve">onkrag warm water </w:t>
      </w:r>
      <w:r>
        <w:rPr>
          <w:rFonts w:cs="Arial"/>
          <w:sz w:val="20"/>
          <w:szCs w:val="22"/>
        </w:rPr>
        <w:t xml:space="preserve">stelsels is beperk tot </w:t>
      </w:r>
      <w:r w:rsidRPr="002708FC">
        <w:rPr>
          <w:rFonts w:cs="Arial"/>
          <w:sz w:val="20"/>
          <w:szCs w:val="22"/>
        </w:rPr>
        <w:t>R36 000 per plaas.</w:t>
      </w:r>
    </w:p>
    <w:p w:rsidR="009A42FC" w:rsidRPr="00EB61CD" w:rsidRDefault="009A42FC" w:rsidP="009A42FC">
      <w:pPr>
        <w:pStyle w:val="ListParagraph"/>
        <w:tabs>
          <w:tab w:val="left" w:pos="567"/>
          <w:tab w:val="left" w:pos="1418"/>
        </w:tabs>
        <w:ind w:left="567"/>
        <w:rPr>
          <w:rFonts w:cs="Arial"/>
          <w:sz w:val="2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701"/>
        <w:gridCol w:w="4371"/>
      </w:tblGrid>
      <w:tr w:rsidR="009948B5" w:rsidRPr="00EB61CD" w:rsidTr="00BF0C81">
        <w:tc>
          <w:tcPr>
            <w:tcW w:w="4701" w:type="dxa"/>
          </w:tcPr>
          <w:p w:rsidR="009948B5" w:rsidRPr="00C1323E" w:rsidRDefault="009948B5" w:rsidP="009948B5">
            <w:pPr>
              <w:tabs>
                <w:tab w:val="left" w:pos="567"/>
                <w:tab w:val="left" w:pos="1418"/>
              </w:tabs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371" w:type="dxa"/>
          </w:tcPr>
          <w:p w:rsidR="009948B5" w:rsidRPr="00C1323E" w:rsidRDefault="009948B5" w:rsidP="009948B5">
            <w:pPr>
              <w:tabs>
                <w:tab w:val="left" w:pos="567"/>
                <w:tab w:val="left" w:pos="1418"/>
              </w:tabs>
              <w:rPr>
                <w:rFonts w:cs="Arial"/>
                <w:b/>
                <w:sz w:val="32"/>
                <w:szCs w:val="32"/>
              </w:rPr>
            </w:pPr>
          </w:p>
        </w:tc>
      </w:tr>
      <w:tr w:rsidR="009948B5" w:rsidRPr="00EB61CD" w:rsidTr="00245857">
        <w:tc>
          <w:tcPr>
            <w:tcW w:w="4701" w:type="dxa"/>
            <w:shd w:val="clear" w:color="auto" w:fill="D9D9D9" w:themeFill="background1" w:themeFillShade="D9"/>
          </w:tcPr>
          <w:p w:rsidR="009948B5" w:rsidRPr="00EB61CD" w:rsidRDefault="004105CE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EIENAAR HANDTEKENING</w:t>
            </w:r>
          </w:p>
        </w:tc>
        <w:tc>
          <w:tcPr>
            <w:tcW w:w="4371" w:type="dxa"/>
            <w:shd w:val="clear" w:color="auto" w:fill="D9D9D9" w:themeFill="background1" w:themeFillShade="D9"/>
          </w:tcPr>
          <w:p w:rsidR="009948B5" w:rsidRPr="00EB61CD" w:rsidRDefault="004105CE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DATUM</w:t>
            </w:r>
          </w:p>
        </w:tc>
      </w:tr>
    </w:tbl>
    <w:p w:rsidR="00DE78BE" w:rsidRPr="00EB61CD" w:rsidRDefault="00DE78BE" w:rsidP="00DE78BE">
      <w:pPr>
        <w:pStyle w:val="Heading2"/>
      </w:pPr>
      <w:r w:rsidRPr="00EB61CD">
        <w:tab/>
      </w:r>
      <w:r w:rsidRPr="00EB61CD">
        <w:tab/>
      </w:r>
      <w:r w:rsidRPr="00EB61CD">
        <w:tab/>
      </w:r>
      <w:r w:rsidRPr="00EB61CD">
        <w:tab/>
      </w:r>
      <w:r w:rsidRPr="00EB61CD">
        <w:tab/>
      </w:r>
      <w:r w:rsidRPr="00EB61CD">
        <w:tab/>
      </w:r>
    </w:p>
    <w:p w:rsidR="00DE78BE" w:rsidRPr="00EB61CD" w:rsidRDefault="00DE78BE" w:rsidP="00DE78BE">
      <w:pPr>
        <w:tabs>
          <w:tab w:val="left" w:pos="567"/>
          <w:tab w:val="left" w:pos="1418"/>
        </w:tabs>
        <w:jc w:val="both"/>
        <w:rPr>
          <w:rFonts w:cs="Arial"/>
          <w:b/>
          <w:sz w:val="20"/>
          <w:u w:val="single"/>
        </w:rPr>
      </w:pPr>
    </w:p>
    <w:p w:rsidR="00DE78BE" w:rsidRPr="00EB61CD" w:rsidRDefault="002708FC" w:rsidP="00DE78BE">
      <w:pPr>
        <w:tabs>
          <w:tab w:val="left" w:pos="567"/>
          <w:tab w:val="left" w:pos="1418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VIR KANTOORGEBRUIK</w:t>
      </w:r>
      <w:r>
        <w:rPr>
          <w:rFonts w:cs="Arial"/>
          <w:b/>
          <w:sz w:val="20"/>
        </w:rPr>
        <w:t>:</w:t>
      </w:r>
    </w:p>
    <w:p w:rsidR="00DE78BE" w:rsidRPr="00EB61CD" w:rsidRDefault="00DE78BE" w:rsidP="00DE78BE">
      <w:pPr>
        <w:tabs>
          <w:tab w:val="left" w:pos="567"/>
          <w:tab w:val="left" w:pos="1418"/>
        </w:tabs>
        <w:jc w:val="both"/>
        <w:rPr>
          <w:rFonts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2217"/>
      </w:tblGrid>
      <w:tr w:rsidR="004554C3" w:rsidRPr="00EB61CD" w:rsidTr="00245857">
        <w:tc>
          <w:tcPr>
            <w:tcW w:w="3823" w:type="dxa"/>
            <w:shd w:val="clear" w:color="auto" w:fill="D9D9D9" w:themeFill="background1" w:themeFillShade="D9"/>
          </w:tcPr>
          <w:p w:rsidR="004554C3" w:rsidRPr="004554C3" w:rsidRDefault="004554C3" w:rsidP="004554C3">
            <w:pPr>
              <w:tabs>
                <w:tab w:val="left" w:pos="567"/>
                <w:tab w:val="left" w:pos="3969"/>
              </w:tabs>
              <w:ind w:left="454"/>
              <w:jc w:val="both"/>
              <w:rPr>
                <w:rFonts w:cs="Arial"/>
                <w:b/>
                <w:szCs w:val="22"/>
                <w:u w:val="single"/>
              </w:rPr>
            </w:pPr>
            <w:r w:rsidRPr="004554C3">
              <w:rPr>
                <w:rFonts w:cs="Arial"/>
                <w:b/>
                <w:szCs w:val="22"/>
                <w:u w:val="single"/>
              </w:rPr>
              <w:t>Items Voorsien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54C3" w:rsidRPr="004554C3" w:rsidRDefault="004554C3" w:rsidP="004554C3">
            <w:pPr>
              <w:tabs>
                <w:tab w:val="left" w:pos="567"/>
                <w:tab w:val="left" w:pos="3969"/>
              </w:tabs>
              <w:ind w:left="-58" w:firstLine="58"/>
              <w:rPr>
                <w:rFonts w:cs="Arial"/>
                <w:b/>
                <w:szCs w:val="22"/>
                <w:u w:val="single"/>
              </w:rPr>
            </w:pPr>
            <w:r w:rsidRPr="004554C3">
              <w:rPr>
                <w:rFonts w:cs="Arial"/>
                <w:b/>
                <w:szCs w:val="22"/>
                <w:u w:val="single"/>
              </w:rPr>
              <w:t>Koste per Item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554C3" w:rsidRPr="00BF0C81" w:rsidRDefault="004554C3" w:rsidP="004554C3">
            <w:pPr>
              <w:tabs>
                <w:tab w:val="left" w:pos="3969"/>
              </w:tabs>
              <w:jc w:val="both"/>
              <w:rPr>
                <w:rFonts w:cs="Arial"/>
                <w:b/>
                <w:szCs w:val="22"/>
                <w:u w:val="single"/>
              </w:rPr>
            </w:pPr>
            <w:r w:rsidRPr="00BF0C81">
              <w:rPr>
                <w:rFonts w:cs="Arial"/>
                <w:b/>
                <w:szCs w:val="22"/>
                <w:u w:val="single"/>
              </w:rPr>
              <w:t>Aantal Items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4554C3" w:rsidRP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 xml:space="preserve">Totale </w:t>
            </w:r>
            <w:r w:rsidRPr="00BF0C81">
              <w:rPr>
                <w:rFonts w:cs="Arial"/>
                <w:b/>
                <w:szCs w:val="22"/>
                <w:u w:val="single"/>
              </w:rPr>
              <w:t>Koste</w:t>
            </w:r>
          </w:p>
        </w:tc>
      </w:tr>
      <w:tr w:rsidR="004554C3" w:rsidRPr="00EB61CD" w:rsidTr="00245857">
        <w:tc>
          <w:tcPr>
            <w:tcW w:w="3823" w:type="dxa"/>
          </w:tcPr>
          <w:p w:rsidR="004554C3" w:rsidRPr="00BF0C81" w:rsidRDefault="004554C3" w:rsidP="004554C3">
            <w:pPr>
              <w:numPr>
                <w:ilvl w:val="0"/>
                <w:numId w:val="6"/>
              </w:numPr>
              <w:tabs>
                <w:tab w:val="clear" w:pos="720"/>
                <w:tab w:val="num" w:pos="454"/>
                <w:tab w:val="left" w:pos="567"/>
                <w:tab w:val="left" w:pos="3969"/>
              </w:tabs>
              <w:ind w:left="454" w:hanging="454"/>
              <w:jc w:val="both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Lopende water oor opwasbak in kombuis.</w:t>
            </w:r>
          </w:p>
        </w:tc>
        <w:tc>
          <w:tcPr>
            <w:tcW w:w="1701" w:type="dxa"/>
          </w:tcPr>
          <w:p w:rsidR="004554C3" w:rsidRPr="00BF0C81" w:rsidRDefault="004554C3" w:rsidP="004554C3">
            <w:pPr>
              <w:tabs>
                <w:tab w:val="left" w:pos="567"/>
                <w:tab w:val="left" w:pos="3969"/>
              </w:tabs>
              <w:ind w:left="-58" w:firstLine="58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@ R 2 000,00</w:t>
            </w:r>
          </w:p>
        </w:tc>
        <w:tc>
          <w:tcPr>
            <w:tcW w:w="1275" w:type="dxa"/>
          </w:tcPr>
          <w:p w:rsid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szCs w:val="22"/>
              </w:rPr>
            </w:pPr>
          </w:p>
          <w:p w:rsidR="004554C3" w:rsidRP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X</w:t>
            </w:r>
          </w:p>
        </w:tc>
        <w:tc>
          <w:tcPr>
            <w:tcW w:w="2217" w:type="dxa"/>
          </w:tcPr>
          <w:p w:rsidR="004554C3" w:rsidRPr="00C1323E" w:rsidRDefault="004554C3" w:rsidP="004554C3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C1323E">
              <w:rPr>
                <w:rFonts w:cs="Arial"/>
                <w:b/>
                <w:sz w:val="32"/>
                <w:szCs w:val="32"/>
              </w:rPr>
              <w:t>R</w:t>
            </w:r>
          </w:p>
        </w:tc>
      </w:tr>
      <w:tr w:rsidR="004554C3" w:rsidRPr="00EB61CD" w:rsidTr="00245857">
        <w:tc>
          <w:tcPr>
            <w:tcW w:w="3823" w:type="dxa"/>
          </w:tcPr>
          <w:p w:rsidR="004554C3" w:rsidRPr="00BF0C81" w:rsidRDefault="00245857" w:rsidP="00245857">
            <w:pPr>
              <w:numPr>
                <w:ilvl w:val="0"/>
                <w:numId w:val="6"/>
              </w:numPr>
              <w:tabs>
                <w:tab w:val="num" w:pos="454"/>
                <w:tab w:val="left" w:pos="567"/>
                <w:tab w:val="left" w:pos="3969"/>
              </w:tabs>
              <w:ind w:left="454" w:hanging="454"/>
              <w:rPr>
                <w:rFonts w:cs="Arial"/>
                <w:szCs w:val="22"/>
              </w:rPr>
            </w:pPr>
            <w:r w:rsidRPr="00DF41EC">
              <w:rPr>
                <w:rFonts w:cs="Arial"/>
              </w:rPr>
              <w:t>Aanbou van badkamer</w:t>
            </w:r>
            <w:r>
              <w:rPr>
                <w:rFonts w:cs="Arial"/>
              </w:rPr>
              <w:t>,</w:t>
            </w:r>
            <w:r w:rsidRPr="00DF41EC">
              <w:rPr>
                <w:rFonts w:cs="Arial"/>
              </w:rPr>
              <w:t xml:space="preserve"> </w:t>
            </w:r>
            <w:r w:rsidRPr="00BF0C81">
              <w:rPr>
                <w:rFonts w:cs="Arial"/>
              </w:rPr>
              <w:t>spoel toilet</w:t>
            </w:r>
            <w:r>
              <w:rPr>
                <w:rFonts w:cs="Arial"/>
              </w:rPr>
              <w:t>,</w:t>
            </w:r>
            <w:r w:rsidRPr="00BF0C81">
              <w:rPr>
                <w:rFonts w:cs="Arial"/>
              </w:rPr>
              <w:t xml:space="preserve"> bad/stort en handewasbak</w:t>
            </w:r>
            <w:r w:rsidRPr="00DF41EC">
              <w:rPr>
                <w:rFonts w:cs="Arial"/>
              </w:rPr>
              <w:t xml:space="preserve"> in woning</w:t>
            </w:r>
            <w:r>
              <w:rPr>
                <w:rFonts w:cs="Arial"/>
              </w:rPr>
              <w:t>.</w:t>
            </w:r>
            <w:r w:rsidR="004554C3" w:rsidRPr="00BF0C8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54C3" w:rsidRPr="00BF0C81" w:rsidRDefault="004554C3" w:rsidP="004554C3">
            <w:pPr>
              <w:tabs>
                <w:tab w:val="left" w:pos="3969"/>
              </w:tabs>
              <w:ind w:left="34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@ R 7 000,00</w:t>
            </w:r>
          </w:p>
        </w:tc>
        <w:tc>
          <w:tcPr>
            <w:tcW w:w="1275" w:type="dxa"/>
          </w:tcPr>
          <w:p w:rsid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szCs w:val="22"/>
              </w:rPr>
            </w:pPr>
          </w:p>
          <w:p w:rsidR="004554C3" w:rsidRP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X</w:t>
            </w:r>
          </w:p>
        </w:tc>
        <w:tc>
          <w:tcPr>
            <w:tcW w:w="2217" w:type="dxa"/>
          </w:tcPr>
          <w:p w:rsidR="004554C3" w:rsidRPr="00C1323E" w:rsidRDefault="004554C3" w:rsidP="004554C3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C1323E">
              <w:rPr>
                <w:rFonts w:cs="Arial"/>
                <w:b/>
                <w:sz w:val="32"/>
                <w:szCs w:val="32"/>
              </w:rPr>
              <w:t>R</w:t>
            </w:r>
          </w:p>
        </w:tc>
      </w:tr>
      <w:tr w:rsidR="004554C3" w:rsidRPr="00EB61CD" w:rsidTr="00245857">
        <w:tc>
          <w:tcPr>
            <w:tcW w:w="3823" w:type="dxa"/>
          </w:tcPr>
          <w:p w:rsidR="004554C3" w:rsidRPr="00BF0C81" w:rsidRDefault="004554C3" w:rsidP="004554C3">
            <w:pPr>
              <w:numPr>
                <w:ilvl w:val="0"/>
                <w:numId w:val="6"/>
              </w:numPr>
              <w:tabs>
                <w:tab w:val="clear" w:pos="720"/>
                <w:tab w:val="num" w:pos="454"/>
                <w:tab w:val="left" w:pos="567"/>
                <w:tab w:val="left" w:pos="3969"/>
              </w:tabs>
              <w:ind w:left="454" w:hanging="454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Voorsiening van slegs ‘n spoeltoiletgerief.</w:t>
            </w:r>
          </w:p>
        </w:tc>
        <w:tc>
          <w:tcPr>
            <w:tcW w:w="1701" w:type="dxa"/>
          </w:tcPr>
          <w:p w:rsidR="004554C3" w:rsidRPr="00BF0C81" w:rsidRDefault="004554C3" w:rsidP="004554C3">
            <w:pPr>
              <w:tabs>
                <w:tab w:val="left" w:pos="567"/>
                <w:tab w:val="left" w:pos="3969"/>
              </w:tabs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@ R 3 000,00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szCs w:val="22"/>
              </w:rPr>
            </w:pPr>
          </w:p>
          <w:p w:rsidR="004554C3" w:rsidRP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X</w:t>
            </w:r>
          </w:p>
        </w:tc>
        <w:tc>
          <w:tcPr>
            <w:tcW w:w="2217" w:type="dxa"/>
          </w:tcPr>
          <w:p w:rsidR="004554C3" w:rsidRPr="00C1323E" w:rsidRDefault="004554C3" w:rsidP="004554C3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C1323E">
              <w:rPr>
                <w:rFonts w:cs="Arial"/>
                <w:b/>
                <w:sz w:val="32"/>
                <w:szCs w:val="32"/>
              </w:rPr>
              <w:t>R</w:t>
            </w:r>
          </w:p>
        </w:tc>
      </w:tr>
      <w:tr w:rsidR="004554C3" w:rsidRPr="00EB61CD" w:rsidTr="00245857">
        <w:tc>
          <w:tcPr>
            <w:tcW w:w="3823" w:type="dxa"/>
          </w:tcPr>
          <w:p w:rsidR="004554C3" w:rsidRPr="00BF0C81" w:rsidRDefault="004554C3" w:rsidP="004554C3">
            <w:pPr>
              <w:numPr>
                <w:ilvl w:val="0"/>
                <w:numId w:val="6"/>
              </w:numPr>
              <w:tabs>
                <w:tab w:val="clear" w:pos="720"/>
                <w:tab w:val="num" w:pos="454"/>
                <w:tab w:val="left" w:pos="567"/>
                <w:tab w:val="left" w:pos="3969"/>
              </w:tabs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Voorsiening van ‘n VIP toilet.</w:t>
            </w:r>
          </w:p>
        </w:tc>
        <w:tc>
          <w:tcPr>
            <w:tcW w:w="1701" w:type="dxa"/>
          </w:tcPr>
          <w:p w:rsidR="004554C3" w:rsidRPr="00BF0C81" w:rsidRDefault="004554C3" w:rsidP="004554C3">
            <w:pPr>
              <w:tabs>
                <w:tab w:val="left" w:pos="567"/>
                <w:tab w:val="left" w:pos="3969"/>
              </w:tabs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@ R 3 000,00</w:t>
            </w:r>
          </w:p>
        </w:tc>
        <w:tc>
          <w:tcPr>
            <w:tcW w:w="1275" w:type="dxa"/>
          </w:tcPr>
          <w:p w:rsidR="004554C3" w:rsidRP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X</w:t>
            </w:r>
          </w:p>
        </w:tc>
        <w:tc>
          <w:tcPr>
            <w:tcW w:w="2217" w:type="dxa"/>
          </w:tcPr>
          <w:p w:rsidR="004554C3" w:rsidRPr="00C1323E" w:rsidRDefault="004554C3" w:rsidP="004554C3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C1323E">
              <w:rPr>
                <w:rFonts w:cs="Arial"/>
                <w:b/>
                <w:sz w:val="32"/>
                <w:szCs w:val="32"/>
              </w:rPr>
              <w:t>R</w:t>
            </w:r>
          </w:p>
        </w:tc>
      </w:tr>
      <w:tr w:rsidR="004554C3" w:rsidRPr="00EB61CD" w:rsidTr="00245857">
        <w:tc>
          <w:tcPr>
            <w:tcW w:w="3823" w:type="dxa"/>
          </w:tcPr>
          <w:p w:rsidR="004554C3" w:rsidRPr="00BF0C81" w:rsidRDefault="004554C3" w:rsidP="004554C3">
            <w:pPr>
              <w:numPr>
                <w:ilvl w:val="0"/>
                <w:numId w:val="6"/>
              </w:numPr>
              <w:tabs>
                <w:tab w:val="clear" w:pos="720"/>
                <w:tab w:val="left" w:pos="454"/>
                <w:tab w:val="left" w:pos="3969"/>
              </w:tabs>
              <w:ind w:left="454" w:hanging="454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Voorsiening van sonkrag warm water eenheid.</w:t>
            </w:r>
          </w:p>
        </w:tc>
        <w:tc>
          <w:tcPr>
            <w:tcW w:w="1701" w:type="dxa"/>
          </w:tcPr>
          <w:p w:rsidR="004554C3" w:rsidRPr="00BF0C81" w:rsidRDefault="004554C3" w:rsidP="004554C3">
            <w:pPr>
              <w:tabs>
                <w:tab w:val="left" w:pos="567"/>
                <w:tab w:val="left" w:pos="3969"/>
              </w:tabs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@ R 4 500,00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szCs w:val="22"/>
              </w:rPr>
            </w:pPr>
          </w:p>
          <w:p w:rsidR="004554C3" w:rsidRPr="00BF0C81" w:rsidRDefault="00BF0C81" w:rsidP="004554C3">
            <w:pPr>
              <w:tabs>
                <w:tab w:val="left" w:pos="3969"/>
              </w:tabs>
              <w:jc w:val="both"/>
              <w:rPr>
                <w:rFonts w:cs="Arial"/>
                <w:szCs w:val="22"/>
              </w:rPr>
            </w:pPr>
            <w:r w:rsidRPr="00BF0C81">
              <w:rPr>
                <w:rFonts w:cs="Arial"/>
                <w:szCs w:val="22"/>
              </w:rPr>
              <w:t>X</w:t>
            </w:r>
          </w:p>
        </w:tc>
        <w:tc>
          <w:tcPr>
            <w:tcW w:w="2217" w:type="dxa"/>
          </w:tcPr>
          <w:p w:rsidR="004554C3" w:rsidRPr="00C1323E" w:rsidRDefault="004554C3" w:rsidP="004554C3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C1323E">
              <w:rPr>
                <w:rFonts w:cs="Arial"/>
                <w:b/>
                <w:sz w:val="32"/>
                <w:szCs w:val="32"/>
              </w:rPr>
              <w:t>R</w:t>
            </w:r>
          </w:p>
        </w:tc>
      </w:tr>
      <w:tr w:rsidR="004554C3" w:rsidRPr="00EB61CD" w:rsidTr="00B87F03">
        <w:tc>
          <w:tcPr>
            <w:tcW w:w="6799" w:type="dxa"/>
            <w:gridSpan w:val="3"/>
            <w:shd w:val="clear" w:color="auto" w:fill="D9D9D9" w:themeFill="background1" w:themeFillShade="D9"/>
          </w:tcPr>
          <w:p w:rsidR="004554C3" w:rsidRPr="00BF0C81" w:rsidRDefault="004554C3" w:rsidP="00BF0C81">
            <w:pPr>
              <w:tabs>
                <w:tab w:val="left" w:pos="3969"/>
              </w:tabs>
              <w:jc w:val="right"/>
              <w:rPr>
                <w:rFonts w:cs="Arial"/>
                <w:b/>
                <w:sz w:val="32"/>
                <w:szCs w:val="32"/>
              </w:rPr>
            </w:pPr>
            <w:r w:rsidRPr="00BF0C81">
              <w:rPr>
                <w:rFonts w:cs="Arial"/>
                <w:b/>
                <w:sz w:val="32"/>
                <w:szCs w:val="32"/>
              </w:rPr>
              <w:t>TOTA</w:t>
            </w:r>
            <w:r w:rsidR="00BF0C81">
              <w:rPr>
                <w:rFonts w:cs="Arial"/>
                <w:b/>
                <w:sz w:val="32"/>
                <w:szCs w:val="32"/>
              </w:rPr>
              <w:t>A</w:t>
            </w:r>
            <w:r w:rsidRPr="00BF0C81">
              <w:rPr>
                <w:rFonts w:cs="Arial"/>
                <w:b/>
                <w:sz w:val="32"/>
                <w:szCs w:val="32"/>
              </w:rPr>
              <w:t>L</w:t>
            </w:r>
          </w:p>
        </w:tc>
        <w:tc>
          <w:tcPr>
            <w:tcW w:w="2217" w:type="dxa"/>
          </w:tcPr>
          <w:p w:rsidR="004554C3" w:rsidRPr="00C1323E" w:rsidRDefault="004554C3" w:rsidP="0078328D">
            <w:pPr>
              <w:tabs>
                <w:tab w:val="left" w:pos="3969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C1323E">
              <w:rPr>
                <w:rFonts w:cs="Arial"/>
                <w:b/>
                <w:sz w:val="32"/>
                <w:szCs w:val="32"/>
              </w:rPr>
              <w:t>R</w:t>
            </w:r>
          </w:p>
        </w:tc>
      </w:tr>
    </w:tbl>
    <w:p w:rsidR="009948B5" w:rsidRPr="00EB61CD" w:rsidRDefault="009948B5" w:rsidP="00DE78BE">
      <w:pPr>
        <w:tabs>
          <w:tab w:val="left" w:pos="567"/>
          <w:tab w:val="left" w:pos="1418"/>
        </w:tabs>
        <w:jc w:val="both"/>
        <w:rPr>
          <w:rFonts w:cs="Arial"/>
          <w:sz w:val="24"/>
        </w:rPr>
      </w:pPr>
    </w:p>
    <w:p w:rsidR="002708FC" w:rsidRPr="002708FC" w:rsidRDefault="002708FC" w:rsidP="002708FC">
      <w:pPr>
        <w:tabs>
          <w:tab w:val="left" w:pos="567"/>
          <w:tab w:val="left" w:pos="1418"/>
        </w:tabs>
        <w:jc w:val="both"/>
        <w:rPr>
          <w:rFonts w:cs="Arial"/>
          <w:b/>
          <w:bCs/>
          <w:i/>
          <w:sz w:val="20"/>
        </w:rPr>
      </w:pPr>
      <w:r w:rsidRPr="002708FC">
        <w:rPr>
          <w:rFonts w:cs="Arial"/>
          <w:b/>
          <w:bCs/>
          <w:i/>
          <w:sz w:val="20"/>
        </w:rPr>
        <w:t>Hiermee bevestig ek ………………..…………………………</w:t>
      </w:r>
      <w:r w:rsidR="004554C3">
        <w:rPr>
          <w:rFonts w:cs="Arial"/>
          <w:b/>
          <w:bCs/>
          <w:i/>
          <w:sz w:val="20"/>
        </w:rPr>
        <w:t>………………………….</w:t>
      </w:r>
      <w:r w:rsidRPr="002708FC">
        <w:rPr>
          <w:rFonts w:cs="Arial"/>
          <w:b/>
          <w:bCs/>
          <w:i/>
          <w:sz w:val="20"/>
        </w:rPr>
        <w:t xml:space="preserve"> dat bogenoemde werk bevredigend  afgehandel is.</w:t>
      </w:r>
    </w:p>
    <w:p w:rsidR="00DE78BE" w:rsidRPr="00EB61CD" w:rsidRDefault="00DE78BE" w:rsidP="00DE78BE">
      <w:pPr>
        <w:tabs>
          <w:tab w:val="left" w:pos="567"/>
          <w:tab w:val="left" w:pos="1418"/>
        </w:tabs>
        <w:jc w:val="both"/>
        <w:rPr>
          <w:rFonts w:cs="Arial"/>
          <w:b/>
          <w:bCs/>
          <w:i/>
          <w:sz w:val="20"/>
        </w:rPr>
      </w:pPr>
    </w:p>
    <w:p w:rsidR="00DE78BE" w:rsidRPr="00EB61CD" w:rsidRDefault="00DE78BE" w:rsidP="00DE78BE">
      <w:pPr>
        <w:tabs>
          <w:tab w:val="left" w:pos="567"/>
          <w:tab w:val="left" w:pos="1418"/>
        </w:tabs>
        <w:jc w:val="both"/>
        <w:rPr>
          <w:rFonts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48B5" w:rsidRPr="00EB61CD" w:rsidTr="009948B5">
        <w:tc>
          <w:tcPr>
            <w:tcW w:w="4508" w:type="dxa"/>
          </w:tcPr>
          <w:p w:rsidR="009948B5" w:rsidRPr="00EB61CD" w:rsidRDefault="009948B5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948B5" w:rsidRPr="00EB61CD" w:rsidRDefault="009948B5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948B5" w:rsidRPr="00EB61CD" w:rsidRDefault="009948B5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948B5" w:rsidRPr="00EB61CD" w:rsidRDefault="009948B5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948B5" w:rsidRPr="00EB61CD" w:rsidTr="00245857">
        <w:tc>
          <w:tcPr>
            <w:tcW w:w="4508" w:type="dxa"/>
            <w:shd w:val="clear" w:color="auto" w:fill="D9D9D9" w:themeFill="background1" w:themeFillShade="D9"/>
          </w:tcPr>
          <w:p w:rsidR="009948B5" w:rsidRPr="00EB61CD" w:rsidRDefault="002708FC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697D38">
              <w:rPr>
                <w:rFonts w:cs="Arial"/>
                <w:b/>
                <w:sz w:val="24"/>
              </w:rPr>
              <w:t>HANDTEKENING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9948B5" w:rsidRPr="00EB61CD" w:rsidRDefault="002708FC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4"/>
              </w:rPr>
              <w:t>DATUM</w:t>
            </w:r>
            <w:r w:rsidR="009948B5" w:rsidRPr="00EB61CD">
              <w:rPr>
                <w:rFonts w:cs="Arial"/>
                <w:sz w:val="24"/>
              </w:rPr>
              <w:t xml:space="preserve">  </w:t>
            </w:r>
          </w:p>
        </w:tc>
      </w:tr>
    </w:tbl>
    <w:p w:rsidR="00DE78BE" w:rsidRPr="00EB61CD" w:rsidRDefault="00DE78BE" w:rsidP="00DE78BE">
      <w:pPr>
        <w:tabs>
          <w:tab w:val="left" w:pos="567"/>
          <w:tab w:val="left" w:pos="1418"/>
        </w:tabs>
        <w:jc w:val="both"/>
        <w:rPr>
          <w:rFonts w:cs="Arial"/>
          <w:b/>
          <w:sz w:val="16"/>
          <w:szCs w:val="16"/>
        </w:rPr>
      </w:pPr>
    </w:p>
    <w:p w:rsidR="00DE78BE" w:rsidRPr="00EB61CD" w:rsidRDefault="00DE78BE" w:rsidP="00DE78BE">
      <w:pPr>
        <w:tabs>
          <w:tab w:val="left" w:pos="567"/>
          <w:tab w:val="left" w:pos="1418"/>
        </w:tabs>
        <w:jc w:val="both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48B5" w:rsidRPr="00EB61CD" w:rsidTr="009948B5">
        <w:tc>
          <w:tcPr>
            <w:tcW w:w="4508" w:type="dxa"/>
          </w:tcPr>
          <w:p w:rsidR="009948B5" w:rsidRDefault="009948B5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1323E" w:rsidRPr="00C1323E" w:rsidRDefault="00C1323E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1323E" w:rsidRPr="00C1323E" w:rsidRDefault="00C1323E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948B5" w:rsidRPr="00C1323E" w:rsidRDefault="009948B5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9948B5" w:rsidRPr="00EB61CD" w:rsidTr="00245857">
        <w:tc>
          <w:tcPr>
            <w:tcW w:w="4508" w:type="dxa"/>
            <w:shd w:val="clear" w:color="auto" w:fill="D9D9D9" w:themeFill="background1" w:themeFillShade="D9"/>
          </w:tcPr>
          <w:p w:rsidR="002708FC" w:rsidRDefault="002708FC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2708FC">
              <w:rPr>
                <w:rFonts w:cs="Arial"/>
                <w:b/>
                <w:sz w:val="24"/>
                <w:szCs w:val="24"/>
              </w:rPr>
              <w:t xml:space="preserve">GOEDGEKEUR </w:t>
            </w:r>
          </w:p>
          <w:p w:rsidR="009948B5" w:rsidRPr="00EB61CD" w:rsidRDefault="002708FC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(Projek Bestuurde</w:t>
            </w:r>
            <w:r w:rsidR="009948B5" w:rsidRPr="00EB61CD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9948B5" w:rsidRPr="00EB61CD" w:rsidRDefault="002708FC" w:rsidP="00DE78BE">
            <w:pPr>
              <w:tabs>
                <w:tab w:val="left" w:pos="567"/>
                <w:tab w:val="left" w:pos="141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DATUM</w:t>
            </w:r>
            <w:r w:rsidR="009948B5" w:rsidRPr="00EB61CD">
              <w:rPr>
                <w:rFonts w:cs="Arial"/>
                <w:b/>
                <w:sz w:val="24"/>
                <w:szCs w:val="24"/>
              </w:rPr>
              <w:tab/>
            </w:r>
          </w:p>
        </w:tc>
      </w:tr>
    </w:tbl>
    <w:p w:rsidR="00DE78BE" w:rsidRDefault="00DE78BE" w:rsidP="00BF0C81">
      <w:pPr>
        <w:tabs>
          <w:tab w:val="left" w:pos="567"/>
          <w:tab w:val="left" w:pos="1418"/>
        </w:tabs>
        <w:jc w:val="both"/>
        <w:rPr>
          <w:rFonts w:cs="Arial"/>
          <w:sz w:val="24"/>
        </w:rPr>
      </w:pPr>
    </w:p>
    <w:sectPr w:rsidR="00DE78BE" w:rsidSect="00245857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2E" w:rsidRDefault="004F6B2E" w:rsidP="00DE78BE">
      <w:r>
        <w:separator/>
      </w:r>
    </w:p>
  </w:endnote>
  <w:endnote w:type="continuationSeparator" w:id="0">
    <w:p w:rsidR="004F6B2E" w:rsidRDefault="004F6B2E" w:rsidP="00DE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2E" w:rsidRDefault="004F6B2E" w:rsidP="00DE78BE">
      <w:r>
        <w:separator/>
      </w:r>
    </w:p>
  </w:footnote>
  <w:footnote w:type="continuationSeparator" w:id="0">
    <w:p w:rsidR="004F6B2E" w:rsidRDefault="004F6B2E" w:rsidP="00DE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8D9"/>
    <w:multiLevelType w:val="hybridMultilevel"/>
    <w:tmpl w:val="F6E2ED62"/>
    <w:lvl w:ilvl="0" w:tplc="3722921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5BC7"/>
    <w:multiLevelType w:val="hybridMultilevel"/>
    <w:tmpl w:val="B3400C76"/>
    <w:lvl w:ilvl="0" w:tplc="D9E26206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18515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7B207E"/>
    <w:multiLevelType w:val="hybridMultilevel"/>
    <w:tmpl w:val="B3400C76"/>
    <w:lvl w:ilvl="0" w:tplc="D9E26206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6185154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F0D3D1E"/>
    <w:multiLevelType w:val="hybridMultilevel"/>
    <w:tmpl w:val="F6E2ED62"/>
    <w:lvl w:ilvl="0" w:tplc="3722921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6691D"/>
    <w:multiLevelType w:val="hybridMultilevel"/>
    <w:tmpl w:val="FDC40D68"/>
    <w:lvl w:ilvl="0" w:tplc="D9E26206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6185154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31628FF"/>
    <w:multiLevelType w:val="hybridMultilevel"/>
    <w:tmpl w:val="B3400C76"/>
    <w:lvl w:ilvl="0" w:tplc="D9E26206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18515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BE"/>
    <w:rsid w:val="00013C57"/>
    <w:rsid w:val="00031160"/>
    <w:rsid w:val="00064026"/>
    <w:rsid w:val="001143AC"/>
    <w:rsid w:val="001B7354"/>
    <w:rsid w:val="001D7D15"/>
    <w:rsid w:val="00245857"/>
    <w:rsid w:val="002600E0"/>
    <w:rsid w:val="002708FC"/>
    <w:rsid w:val="002C03D7"/>
    <w:rsid w:val="002D39E6"/>
    <w:rsid w:val="003A04CB"/>
    <w:rsid w:val="004105CE"/>
    <w:rsid w:val="00415D4C"/>
    <w:rsid w:val="004554C3"/>
    <w:rsid w:val="004B4484"/>
    <w:rsid w:val="004F6B2E"/>
    <w:rsid w:val="006A6EF4"/>
    <w:rsid w:val="006C436B"/>
    <w:rsid w:val="00707961"/>
    <w:rsid w:val="00763378"/>
    <w:rsid w:val="009948B5"/>
    <w:rsid w:val="009A42FC"/>
    <w:rsid w:val="00AE7629"/>
    <w:rsid w:val="00B87F03"/>
    <w:rsid w:val="00BF0C81"/>
    <w:rsid w:val="00C0506A"/>
    <w:rsid w:val="00C1323E"/>
    <w:rsid w:val="00D54CD0"/>
    <w:rsid w:val="00DE78BE"/>
    <w:rsid w:val="00DF41EC"/>
    <w:rsid w:val="00E64144"/>
    <w:rsid w:val="00EA22D7"/>
    <w:rsid w:val="00E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39DF-9810-4098-9AAD-FA6F34CF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E"/>
    <w:pPr>
      <w:spacing w:after="0" w:line="240" w:lineRule="auto"/>
    </w:pPr>
    <w:rPr>
      <w:rFonts w:ascii="Arial" w:eastAsia="MS Mincho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E78BE"/>
    <w:pPr>
      <w:keepNext/>
      <w:pBdr>
        <w:bottom w:val="single" w:sz="6" w:space="1" w:color="auto"/>
      </w:pBdr>
      <w:tabs>
        <w:tab w:val="left" w:pos="567"/>
        <w:tab w:val="left" w:pos="1418"/>
      </w:tabs>
      <w:ind w:left="567" w:hanging="567"/>
      <w:jc w:val="both"/>
      <w:outlineLvl w:val="1"/>
    </w:pPr>
    <w:rPr>
      <w:rFonts w:cs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DE78BE"/>
    <w:pPr>
      <w:keepNext/>
      <w:tabs>
        <w:tab w:val="left" w:pos="567"/>
        <w:tab w:val="left" w:pos="1418"/>
      </w:tabs>
      <w:jc w:val="both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E78BE"/>
    <w:pPr>
      <w:pBdr>
        <w:bottom w:val="single" w:sz="12" w:space="1" w:color="auto"/>
      </w:pBdr>
      <w:tabs>
        <w:tab w:val="left" w:pos="3969"/>
      </w:tabs>
    </w:pPr>
    <w:rPr>
      <w:rFonts w:cs="Arial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DE78BE"/>
    <w:rPr>
      <w:rFonts w:ascii="Arial" w:eastAsia="MS Mincho" w:hAnsi="Arial" w:cs="Arial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7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BE"/>
    <w:rPr>
      <w:rFonts w:ascii="Arial" w:eastAsia="MS Mincho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7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BE"/>
    <w:rPr>
      <w:rFonts w:ascii="Arial" w:eastAsia="MS Mincho" w:hAnsi="Arial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E78BE"/>
    <w:rPr>
      <w:rFonts w:ascii="Arial" w:eastAsia="MS Mincho" w:hAnsi="Arial" w:cs="Arial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E78BE"/>
    <w:rPr>
      <w:rFonts w:ascii="Arial" w:eastAsia="MS Mincho" w:hAnsi="Arial" w:cs="Arial"/>
      <w:b/>
      <w:szCs w:val="20"/>
      <w:lang w:val="en-GB"/>
    </w:rPr>
  </w:style>
  <w:style w:type="table" w:styleId="TableGrid">
    <w:name w:val="Table Grid"/>
    <w:basedOn w:val="TableNormal"/>
    <w:uiPriority w:val="39"/>
    <w:rsid w:val="004B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D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CWDM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Rogers</dc:creator>
  <cp:keywords/>
  <dc:description/>
  <cp:lastModifiedBy>Peter Rogers</cp:lastModifiedBy>
  <cp:revision>7</cp:revision>
  <cp:lastPrinted>2016-11-09T13:50:00Z</cp:lastPrinted>
  <dcterms:created xsi:type="dcterms:W3CDTF">2016-11-09T14:03:00Z</dcterms:created>
  <dcterms:modified xsi:type="dcterms:W3CDTF">2016-11-11T05:57:00Z</dcterms:modified>
</cp:coreProperties>
</file>